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D5" w:rsidRPr="007C603C" w:rsidRDefault="007C603C" w:rsidP="003209B7">
      <w:pPr>
        <w:contextualSpacing/>
        <w:rPr>
          <w:rFonts w:ascii="Arial" w:hAnsi="Arial" w:cs="Arial"/>
          <w:b/>
          <w:color w:val="000000" w:themeColor="text1"/>
          <w:sz w:val="32"/>
          <w:szCs w:val="32"/>
          <w:lang w:val="nl-NL"/>
        </w:rPr>
      </w:pPr>
      <w:r w:rsidRPr="007C603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Ford </w:t>
      </w:r>
      <w:proofErr w:type="spellStart"/>
      <w:r w:rsidRPr="007C603C">
        <w:rPr>
          <w:rFonts w:ascii="Arial" w:hAnsi="Arial" w:cs="Arial"/>
          <w:b/>
          <w:bCs/>
          <w:color w:val="000000" w:themeColor="text1"/>
          <w:sz w:val="32"/>
          <w:szCs w:val="32"/>
        </w:rPr>
        <w:t>introduceert</w:t>
      </w:r>
      <w:proofErr w:type="spellEnd"/>
      <w:r w:rsidRPr="007C603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7C603C">
        <w:rPr>
          <w:rFonts w:ascii="Arial" w:hAnsi="Arial" w:cs="Arial"/>
          <w:b/>
          <w:bCs/>
          <w:color w:val="000000" w:themeColor="text1"/>
          <w:sz w:val="32"/>
          <w:szCs w:val="32"/>
        </w:rPr>
        <w:t>aantrekkelijke</w:t>
      </w:r>
      <w:proofErr w:type="spellEnd"/>
      <w:r w:rsidRPr="007C603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Economy Editions van Transit Courier en Transit Connect</w:t>
      </w:r>
    </w:p>
    <w:p w:rsidR="00891FC3" w:rsidRPr="00A736E9" w:rsidRDefault="00891FC3" w:rsidP="003209B7">
      <w:pPr>
        <w:rPr>
          <w:rFonts w:ascii="Arial" w:hAnsi="Arial" w:cs="Arial"/>
          <w:b/>
          <w:sz w:val="22"/>
          <w:szCs w:val="22"/>
          <w:lang w:val="nl-NL"/>
        </w:rPr>
      </w:pPr>
    </w:p>
    <w:p w:rsidR="00891FC3" w:rsidRPr="007E25CD" w:rsidRDefault="00AA216E" w:rsidP="007E25CD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  <w:sz w:val="22"/>
          <w:szCs w:val="22"/>
          <w:lang w:val="nl-NL"/>
        </w:rPr>
      </w:pPr>
      <w:r w:rsidRPr="007E25CD">
        <w:rPr>
          <w:rFonts w:ascii="Arial" w:hAnsi="Arial" w:cs="Arial"/>
          <w:sz w:val="22"/>
          <w:szCs w:val="22"/>
          <w:lang w:val="nl"/>
        </w:rPr>
        <w:t>Succes Ford Transit Custom Economy Edition krijgt</w:t>
      </w:r>
      <w:r w:rsidR="006240A1">
        <w:rPr>
          <w:rFonts w:ascii="Arial" w:hAnsi="Arial" w:cs="Arial"/>
          <w:sz w:val="22"/>
          <w:szCs w:val="22"/>
          <w:lang w:val="nl"/>
        </w:rPr>
        <w:t xml:space="preserve"> </w:t>
      </w:r>
      <w:r w:rsidRPr="007E25CD">
        <w:rPr>
          <w:rFonts w:ascii="Arial" w:hAnsi="Arial" w:cs="Arial"/>
          <w:sz w:val="22"/>
          <w:szCs w:val="22"/>
          <w:lang w:val="nl"/>
        </w:rPr>
        <w:t>vervolg</w:t>
      </w:r>
    </w:p>
    <w:p w:rsidR="00AA216E" w:rsidRPr="003E3442" w:rsidRDefault="00AA216E" w:rsidP="003209B7">
      <w:pPr>
        <w:rPr>
          <w:rFonts w:ascii="Arial" w:hAnsi="Arial" w:cs="Arial"/>
          <w:sz w:val="22"/>
          <w:szCs w:val="22"/>
          <w:lang w:val="nl-NL"/>
        </w:rPr>
      </w:pPr>
    </w:p>
    <w:p w:rsidR="00AA216E" w:rsidRPr="009A40CF" w:rsidRDefault="003E3442" w:rsidP="007E25CD">
      <w:pPr>
        <w:pStyle w:val="ListParagraph"/>
        <w:numPr>
          <w:ilvl w:val="0"/>
          <w:numId w:val="27"/>
        </w:numPr>
        <w:ind w:right="720"/>
        <w:rPr>
          <w:rFonts w:ascii="Arial" w:hAnsi="Arial" w:cs="Arial"/>
          <w:sz w:val="22"/>
          <w:szCs w:val="22"/>
          <w:lang w:val="en-US"/>
        </w:rPr>
      </w:pPr>
      <w:r w:rsidRPr="009A40CF">
        <w:rPr>
          <w:rFonts w:ascii="Arial" w:hAnsi="Arial" w:cs="Arial"/>
          <w:sz w:val="22"/>
          <w:szCs w:val="22"/>
          <w:lang w:val="en-US"/>
        </w:rPr>
        <w:t xml:space="preserve">Transit Courier Economy Edition </w:t>
      </w:r>
      <w:r w:rsidR="00104CEC">
        <w:rPr>
          <w:rFonts w:ascii="Arial" w:hAnsi="Arial" w:cs="Arial"/>
          <w:sz w:val="22"/>
          <w:szCs w:val="22"/>
          <w:lang w:val="en-US"/>
        </w:rPr>
        <w:t xml:space="preserve">1.5 </w:t>
      </w:r>
      <w:proofErr w:type="spellStart"/>
      <w:r w:rsidR="00104CEC">
        <w:rPr>
          <w:rFonts w:ascii="Arial" w:hAnsi="Arial" w:cs="Arial"/>
          <w:sz w:val="22"/>
          <w:szCs w:val="22"/>
          <w:lang w:val="en-US"/>
        </w:rPr>
        <w:t>TDCi</w:t>
      </w:r>
      <w:proofErr w:type="spellEnd"/>
      <w:r w:rsidR="00104C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04CEC">
        <w:rPr>
          <w:rFonts w:ascii="Arial" w:hAnsi="Arial" w:cs="Arial"/>
          <w:sz w:val="22"/>
          <w:szCs w:val="22"/>
          <w:lang w:val="en-US"/>
        </w:rPr>
        <w:t>vanaf</w:t>
      </w:r>
      <w:proofErr w:type="spellEnd"/>
      <w:r w:rsidRPr="009A40CF">
        <w:rPr>
          <w:rFonts w:ascii="Arial" w:hAnsi="Arial" w:cs="Arial"/>
          <w:sz w:val="22"/>
          <w:szCs w:val="22"/>
          <w:lang w:val="en-US"/>
        </w:rPr>
        <w:t xml:space="preserve"> € 9.995</w:t>
      </w:r>
    </w:p>
    <w:p w:rsidR="003E3442" w:rsidRPr="009A40CF" w:rsidRDefault="003E3442" w:rsidP="003209B7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</w:p>
    <w:p w:rsidR="003E3442" w:rsidRPr="00AF7300" w:rsidRDefault="003E3442" w:rsidP="007E25CD">
      <w:pPr>
        <w:pStyle w:val="ListParagraph"/>
        <w:numPr>
          <w:ilvl w:val="0"/>
          <w:numId w:val="27"/>
        </w:numPr>
        <w:ind w:right="720"/>
        <w:rPr>
          <w:rFonts w:ascii="Arial" w:hAnsi="Arial" w:cs="Arial"/>
          <w:sz w:val="22"/>
          <w:szCs w:val="22"/>
          <w:lang w:val="en-US"/>
        </w:rPr>
      </w:pPr>
      <w:r w:rsidRPr="00AF7300">
        <w:rPr>
          <w:rFonts w:ascii="Arial" w:hAnsi="Arial" w:cs="Arial"/>
          <w:sz w:val="22"/>
          <w:szCs w:val="22"/>
          <w:lang w:val="en-US"/>
        </w:rPr>
        <w:t xml:space="preserve">Transit Connect Economy Edition </w:t>
      </w:r>
      <w:r w:rsidR="00104CEC">
        <w:rPr>
          <w:rFonts w:ascii="Arial" w:hAnsi="Arial" w:cs="Arial"/>
          <w:sz w:val="22"/>
          <w:szCs w:val="22"/>
          <w:lang w:val="en-US"/>
        </w:rPr>
        <w:t xml:space="preserve">1.6 </w:t>
      </w:r>
      <w:proofErr w:type="spellStart"/>
      <w:r w:rsidR="00104CEC">
        <w:rPr>
          <w:rFonts w:ascii="Arial" w:hAnsi="Arial" w:cs="Arial"/>
          <w:sz w:val="22"/>
          <w:szCs w:val="22"/>
          <w:lang w:val="en-US"/>
        </w:rPr>
        <w:t>TDCi</w:t>
      </w:r>
      <w:proofErr w:type="spellEnd"/>
      <w:r w:rsidR="00104C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F7300">
        <w:rPr>
          <w:rFonts w:ascii="Arial" w:hAnsi="Arial" w:cs="Arial"/>
          <w:sz w:val="22"/>
          <w:szCs w:val="22"/>
          <w:lang w:val="en-US"/>
        </w:rPr>
        <w:t>vanaf</w:t>
      </w:r>
      <w:proofErr w:type="spellEnd"/>
      <w:r w:rsidRPr="00AF7300">
        <w:rPr>
          <w:rFonts w:ascii="Arial" w:hAnsi="Arial" w:cs="Arial"/>
          <w:sz w:val="22"/>
          <w:szCs w:val="22"/>
          <w:lang w:val="en-US"/>
        </w:rPr>
        <w:t xml:space="preserve"> € 11.495</w:t>
      </w:r>
      <w:r w:rsidR="0025456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D6996" w:rsidRPr="00AF7300" w:rsidRDefault="003D6996" w:rsidP="009A40CF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3D6996" w:rsidRPr="007E25CD" w:rsidRDefault="003D6996" w:rsidP="007E25CD">
      <w:pPr>
        <w:pStyle w:val="ListParagraph"/>
        <w:numPr>
          <w:ilvl w:val="0"/>
          <w:numId w:val="27"/>
        </w:numPr>
        <w:ind w:right="72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Transit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Courier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en Transit Connect meest veilige en zuinige </w:t>
      </w:r>
      <w:r w:rsidR="00254569">
        <w:rPr>
          <w:rFonts w:ascii="Arial" w:hAnsi="Arial" w:cs="Arial"/>
          <w:sz w:val="22"/>
          <w:szCs w:val="22"/>
          <w:lang w:val="nl-NL"/>
        </w:rPr>
        <w:t>bestel</w:t>
      </w:r>
      <w:r>
        <w:rPr>
          <w:rFonts w:ascii="Arial" w:hAnsi="Arial" w:cs="Arial"/>
          <w:sz w:val="22"/>
          <w:szCs w:val="22"/>
          <w:lang w:val="nl-NL"/>
        </w:rPr>
        <w:t>auto</w:t>
      </w:r>
      <w:r w:rsidR="00104CEC">
        <w:rPr>
          <w:rFonts w:ascii="Arial" w:hAnsi="Arial" w:cs="Arial"/>
          <w:sz w:val="22"/>
          <w:szCs w:val="22"/>
          <w:lang w:val="nl-NL"/>
        </w:rPr>
        <w:t>’s</w:t>
      </w:r>
      <w:r>
        <w:rPr>
          <w:rFonts w:ascii="Arial" w:hAnsi="Arial" w:cs="Arial"/>
          <w:sz w:val="22"/>
          <w:szCs w:val="22"/>
          <w:lang w:val="nl-NL"/>
        </w:rPr>
        <w:t xml:space="preserve"> in segment</w:t>
      </w:r>
    </w:p>
    <w:p w:rsidR="00D01AC0" w:rsidRPr="003E3442" w:rsidRDefault="00D01AC0" w:rsidP="003209B7">
      <w:pPr>
        <w:rPr>
          <w:rFonts w:ascii="Arial" w:hAnsi="Arial" w:cs="Arial"/>
          <w:sz w:val="22"/>
          <w:szCs w:val="22"/>
          <w:lang w:val="nl-NL"/>
        </w:rPr>
      </w:pPr>
    </w:p>
    <w:p w:rsidR="003E3442" w:rsidRPr="009A40CF" w:rsidRDefault="003E3442" w:rsidP="007E25CD">
      <w:pPr>
        <w:pStyle w:val="ListParagraph"/>
        <w:numPr>
          <w:ilvl w:val="0"/>
          <w:numId w:val="27"/>
        </w:numPr>
        <w:ind w:right="720"/>
        <w:rPr>
          <w:rFonts w:ascii="Arial" w:hAnsi="Arial" w:cs="Arial"/>
          <w:sz w:val="22"/>
          <w:szCs w:val="22"/>
          <w:lang w:val="nl-NL"/>
        </w:rPr>
      </w:pPr>
      <w:r w:rsidRPr="007E25CD">
        <w:rPr>
          <w:rFonts w:ascii="Arial" w:hAnsi="Arial" w:cs="Arial"/>
          <w:sz w:val="22"/>
          <w:szCs w:val="22"/>
          <w:lang w:val="nl-NL"/>
        </w:rPr>
        <w:t xml:space="preserve">Inclusief gunstig </w:t>
      </w:r>
      <w:r w:rsidRPr="007E25CD">
        <w:rPr>
          <w:rFonts w:ascii="Arial" w:hAnsi="Arial" w:cs="Arial"/>
          <w:sz w:val="22"/>
          <w:szCs w:val="22"/>
        </w:rPr>
        <w:t>0</w:t>
      </w:r>
      <w:r w:rsidR="007E25CD">
        <w:rPr>
          <w:rFonts w:ascii="Arial" w:hAnsi="Arial" w:cs="Arial"/>
          <w:sz w:val="22"/>
          <w:szCs w:val="22"/>
        </w:rPr>
        <w:t>,</w:t>
      </w:r>
      <w:r w:rsidRPr="007E25CD">
        <w:rPr>
          <w:rFonts w:ascii="Arial" w:hAnsi="Arial" w:cs="Arial"/>
          <w:sz w:val="22"/>
          <w:szCs w:val="22"/>
        </w:rPr>
        <w:t xml:space="preserve">0% Financial </w:t>
      </w:r>
      <w:r w:rsidR="00003C43">
        <w:rPr>
          <w:rFonts w:ascii="Arial" w:hAnsi="Arial" w:cs="Arial"/>
          <w:sz w:val="22"/>
          <w:szCs w:val="22"/>
        </w:rPr>
        <w:t>L</w:t>
      </w:r>
      <w:r w:rsidRPr="007E25CD">
        <w:rPr>
          <w:rFonts w:ascii="Arial" w:hAnsi="Arial" w:cs="Arial"/>
          <w:sz w:val="22"/>
          <w:szCs w:val="22"/>
        </w:rPr>
        <w:t xml:space="preserve">ease </w:t>
      </w:r>
      <w:proofErr w:type="spellStart"/>
      <w:r w:rsidRPr="007E25CD">
        <w:rPr>
          <w:rFonts w:ascii="Arial" w:hAnsi="Arial" w:cs="Arial"/>
          <w:sz w:val="22"/>
          <w:szCs w:val="22"/>
        </w:rPr>
        <w:t>aanbod</w:t>
      </w:r>
      <w:proofErr w:type="spellEnd"/>
    </w:p>
    <w:p w:rsidR="003D6996" w:rsidRPr="007E25CD" w:rsidRDefault="003D6996" w:rsidP="009A40CF">
      <w:pPr>
        <w:pStyle w:val="ListParagraph"/>
        <w:ind w:right="720"/>
        <w:rPr>
          <w:rFonts w:ascii="Arial" w:hAnsi="Arial" w:cs="Arial"/>
          <w:sz w:val="22"/>
          <w:szCs w:val="22"/>
          <w:lang w:val="nl-NL"/>
        </w:rPr>
      </w:pPr>
    </w:p>
    <w:p w:rsidR="00891FC3" w:rsidRPr="00A736E9" w:rsidRDefault="00891FC3" w:rsidP="003209B7">
      <w:pPr>
        <w:rPr>
          <w:rFonts w:ascii="Arial" w:hAnsi="Arial" w:cs="Arial"/>
          <w:sz w:val="22"/>
          <w:szCs w:val="22"/>
          <w:lang w:val="nl-NL"/>
        </w:rPr>
      </w:pPr>
    </w:p>
    <w:p w:rsidR="00891FC3" w:rsidRDefault="00891FC3" w:rsidP="003209B7">
      <w:pPr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b/>
          <w:bCs/>
          <w:caps/>
          <w:sz w:val="22"/>
          <w:szCs w:val="22"/>
          <w:lang w:val="nl"/>
        </w:rPr>
        <w:t>Amsterdam</w:t>
      </w:r>
      <w:r>
        <w:rPr>
          <w:rFonts w:ascii="Arial" w:hAnsi="Arial" w:cs="Arial"/>
          <w:b/>
          <w:bCs/>
          <w:sz w:val="22"/>
          <w:szCs w:val="22"/>
          <w:lang w:val="nl"/>
        </w:rPr>
        <w:t xml:space="preserve">, </w:t>
      </w:r>
      <w:r w:rsidR="00175F10">
        <w:rPr>
          <w:rFonts w:ascii="Arial" w:hAnsi="Arial" w:cs="Arial"/>
          <w:b/>
          <w:bCs/>
          <w:sz w:val="22"/>
          <w:szCs w:val="22"/>
          <w:lang w:val="nl"/>
        </w:rPr>
        <w:t>3 september</w:t>
      </w:r>
      <w:r>
        <w:rPr>
          <w:rFonts w:ascii="Arial" w:hAnsi="Arial" w:cs="Arial"/>
          <w:b/>
          <w:bCs/>
          <w:sz w:val="22"/>
          <w:szCs w:val="22"/>
          <w:lang w:val="nl"/>
        </w:rPr>
        <w:t xml:space="preserve"> 2015 </w:t>
      </w:r>
      <w:r>
        <w:rPr>
          <w:rFonts w:ascii="Arial" w:hAnsi="Arial" w:cs="Arial"/>
          <w:sz w:val="22"/>
          <w:szCs w:val="22"/>
          <w:lang w:val="nl"/>
        </w:rPr>
        <w:t>–</w:t>
      </w:r>
      <w:r w:rsidR="00AA216E">
        <w:rPr>
          <w:rFonts w:ascii="Arial" w:hAnsi="Arial" w:cs="Arial"/>
          <w:sz w:val="22"/>
          <w:szCs w:val="22"/>
          <w:lang w:val="nl"/>
        </w:rPr>
        <w:t xml:space="preserve"> In navolging op </w:t>
      </w:r>
      <w:r w:rsidR="00104CEC">
        <w:rPr>
          <w:rFonts w:ascii="Arial" w:hAnsi="Arial" w:cs="Arial"/>
          <w:sz w:val="22"/>
          <w:szCs w:val="22"/>
          <w:lang w:val="nl"/>
        </w:rPr>
        <w:t>de succesvolle</w:t>
      </w:r>
      <w:r w:rsidR="00AA216E">
        <w:rPr>
          <w:rFonts w:ascii="Arial" w:hAnsi="Arial" w:cs="Arial"/>
          <w:sz w:val="22"/>
          <w:szCs w:val="22"/>
          <w:lang w:val="nl"/>
        </w:rPr>
        <w:t xml:space="preserve"> Ford Transit Custom Economy Edition</w:t>
      </w:r>
      <w:r w:rsidR="00D653A6">
        <w:rPr>
          <w:rFonts w:ascii="Arial" w:hAnsi="Arial" w:cs="Arial"/>
          <w:sz w:val="22"/>
          <w:szCs w:val="22"/>
          <w:lang w:val="nl"/>
        </w:rPr>
        <w:t>,</w:t>
      </w:r>
      <w:r w:rsidR="00AA216E">
        <w:rPr>
          <w:rFonts w:ascii="Arial" w:hAnsi="Arial" w:cs="Arial"/>
          <w:sz w:val="22"/>
          <w:szCs w:val="22"/>
          <w:lang w:val="nl"/>
        </w:rPr>
        <w:t xml:space="preserve"> introduceert Ford </w:t>
      </w:r>
      <w:r w:rsidR="00D01AC0">
        <w:rPr>
          <w:rFonts w:ascii="Arial" w:hAnsi="Arial" w:cs="Arial"/>
          <w:sz w:val="22"/>
          <w:szCs w:val="22"/>
          <w:lang w:val="nl"/>
        </w:rPr>
        <w:t xml:space="preserve">nu ook </w:t>
      </w:r>
      <w:r w:rsidR="00AA216E">
        <w:rPr>
          <w:rFonts w:ascii="Arial" w:hAnsi="Arial" w:cs="Arial"/>
          <w:sz w:val="22"/>
          <w:szCs w:val="22"/>
          <w:lang w:val="nl"/>
        </w:rPr>
        <w:t>aantrekkelijke Economy Editions v</w:t>
      </w:r>
      <w:r w:rsidR="00D01AC0">
        <w:rPr>
          <w:rFonts w:ascii="Arial" w:hAnsi="Arial" w:cs="Arial"/>
          <w:sz w:val="22"/>
          <w:szCs w:val="22"/>
          <w:lang w:val="nl"/>
        </w:rPr>
        <w:t>an</w:t>
      </w:r>
      <w:r w:rsidR="00AA216E">
        <w:rPr>
          <w:rFonts w:ascii="Arial" w:hAnsi="Arial" w:cs="Arial"/>
          <w:sz w:val="22"/>
          <w:szCs w:val="22"/>
          <w:lang w:val="nl"/>
        </w:rPr>
        <w:t xml:space="preserve"> de Transit </w:t>
      </w:r>
      <w:r w:rsidR="003E3442">
        <w:rPr>
          <w:rFonts w:ascii="Arial" w:hAnsi="Arial" w:cs="Arial"/>
          <w:sz w:val="22"/>
          <w:szCs w:val="22"/>
          <w:lang w:val="nl"/>
        </w:rPr>
        <w:t xml:space="preserve">Courier en Transit Connect. Daarmee </w:t>
      </w:r>
      <w:r w:rsidR="00D01AC0">
        <w:rPr>
          <w:rFonts w:ascii="Arial" w:hAnsi="Arial" w:cs="Arial"/>
          <w:sz w:val="22"/>
          <w:szCs w:val="22"/>
          <w:lang w:val="nl"/>
        </w:rPr>
        <w:t xml:space="preserve">maakt </w:t>
      </w:r>
      <w:r w:rsidR="003E3442">
        <w:rPr>
          <w:rFonts w:ascii="Arial" w:hAnsi="Arial" w:cs="Arial"/>
          <w:sz w:val="22"/>
          <w:szCs w:val="22"/>
          <w:lang w:val="nl"/>
        </w:rPr>
        <w:t>Ford een complete serie scherp geprijsde</w:t>
      </w:r>
      <w:r w:rsidR="00D01AC0">
        <w:rPr>
          <w:rFonts w:ascii="Arial" w:hAnsi="Arial" w:cs="Arial"/>
          <w:sz w:val="22"/>
          <w:szCs w:val="22"/>
          <w:lang w:val="nl"/>
        </w:rPr>
        <w:t xml:space="preserve"> </w:t>
      </w:r>
      <w:r w:rsidR="003E3442">
        <w:rPr>
          <w:rFonts w:ascii="Arial" w:hAnsi="Arial" w:cs="Arial"/>
          <w:sz w:val="22"/>
          <w:szCs w:val="22"/>
          <w:lang w:val="nl"/>
        </w:rPr>
        <w:t>Transit-</w:t>
      </w:r>
      <w:r w:rsidR="00254569">
        <w:rPr>
          <w:rFonts w:ascii="Arial" w:hAnsi="Arial" w:cs="Arial"/>
          <w:sz w:val="22"/>
          <w:szCs w:val="22"/>
          <w:lang w:val="nl"/>
        </w:rPr>
        <w:t>modellen</w:t>
      </w:r>
      <w:r w:rsidR="00D01AC0">
        <w:rPr>
          <w:rFonts w:ascii="Arial" w:hAnsi="Arial" w:cs="Arial"/>
          <w:sz w:val="22"/>
          <w:szCs w:val="22"/>
          <w:lang w:val="nl"/>
        </w:rPr>
        <w:t xml:space="preserve"> bereikbaar voor elke ondernemer.</w:t>
      </w:r>
    </w:p>
    <w:p w:rsidR="003E3442" w:rsidRDefault="003E3442" w:rsidP="003209B7">
      <w:pPr>
        <w:rPr>
          <w:rFonts w:ascii="Arial" w:hAnsi="Arial" w:cs="Arial"/>
          <w:sz w:val="22"/>
          <w:szCs w:val="22"/>
          <w:lang w:val="nl"/>
        </w:rPr>
      </w:pPr>
    </w:p>
    <w:p w:rsidR="00BF7C6C" w:rsidRDefault="003E3442" w:rsidP="003209B7">
      <w:pPr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 xml:space="preserve">Met de introductie van de Transit Custom Economy Edition zorgde Ford </w:t>
      </w:r>
      <w:r w:rsidR="00897B60">
        <w:rPr>
          <w:rFonts w:ascii="Arial" w:hAnsi="Arial" w:cs="Arial"/>
          <w:sz w:val="22"/>
          <w:szCs w:val="22"/>
          <w:lang w:val="nl"/>
        </w:rPr>
        <w:t xml:space="preserve">begin dit jaar </w:t>
      </w:r>
      <w:r>
        <w:rPr>
          <w:rFonts w:ascii="Arial" w:hAnsi="Arial" w:cs="Arial"/>
          <w:sz w:val="22"/>
          <w:szCs w:val="22"/>
          <w:lang w:val="nl"/>
        </w:rPr>
        <w:t xml:space="preserve">voor een ijzersterk aanbod in de klasse van de lichte bedrijfswagens. </w:t>
      </w:r>
      <w:r w:rsidR="00BF7C6C">
        <w:rPr>
          <w:rFonts w:ascii="Arial" w:hAnsi="Arial" w:cs="Arial"/>
          <w:sz w:val="22"/>
          <w:szCs w:val="22"/>
          <w:lang w:val="nl"/>
        </w:rPr>
        <w:t>Naast de lage k</w:t>
      </w:r>
      <w:proofErr w:type="spellStart"/>
      <w:r w:rsidR="00BF7C6C">
        <w:rPr>
          <w:rFonts w:ascii="Arial" w:hAnsi="Arial" w:cs="Arial"/>
          <w:sz w:val="22"/>
          <w:szCs w:val="22"/>
          <w:lang w:val="nl-NL" w:eastAsia="nl-NL"/>
        </w:rPr>
        <w:t>ilometerkostprijs</w:t>
      </w:r>
      <w:proofErr w:type="spellEnd"/>
      <w:r w:rsidR="00BF7C6C">
        <w:rPr>
          <w:rFonts w:ascii="Arial" w:hAnsi="Arial" w:cs="Arial"/>
          <w:sz w:val="22"/>
          <w:szCs w:val="22"/>
          <w:lang w:val="nl-NL" w:eastAsia="nl-NL"/>
        </w:rPr>
        <w:t xml:space="preserve"> en </w:t>
      </w:r>
      <w:r w:rsidR="00E60828">
        <w:rPr>
          <w:rFonts w:ascii="Arial" w:hAnsi="Arial" w:cs="Arial"/>
          <w:sz w:val="22"/>
          <w:szCs w:val="22"/>
          <w:lang w:val="nl-NL" w:eastAsia="nl-NL"/>
        </w:rPr>
        <w:t>hog</w:t>
      </w:r>
      <w:r w:rsidR="00BF7C6C">
        <w:rPr>
          <w:rFonts w:ascii="Arial" w:hAnsi="Arial" w:cs="Arial"/>
          <w:sz w:val="22"/>
          <w:szCs w:val="22"/>
          <w:lang w:val="nl-NL" w:eastAsia="nl-NL"/>
        </w:rPr>
        <w:t>e f</w:t>
      </w:r>
      <w:r w:rsidR="00BF7C6C" w:rsidRPr="00D03E41">
        <w:rPr>
          <w:rFonts w:ascii="Arial" w:hAnsi="Arial" w:cs="Arial"/>
          <w:sz w:val="22"/>
          <w:szCs w:val="22"/>
          <w:lang w:val="nl-NL" w:eastAsia="nl-NL"/>
        </w:rPr>
        <w:t xml:space="preserve">unctionaliteit </w:t>
      </w:r>
      <w:r w:rsidR="00BF7C6C">
        <w:rPr>
          <w:rFonts w:ascii="Arial" w:hAnsi="Arial" w:cs="Arial"/>
          <w:sz w:val="22"/>
          <w:szCs w:val="22"/>
          <w:lang w:val="nl-NL" w:eastAsia="nl-NL"/>
        </w:rPr>
        <w:t xml:space="preserve">– eigenschappen die de Transit mede de titel Bestelauto van het Jaar bezorgden – combineert de Transit Custom </w:t>
      </w:r>
      <w:proofErr w:type="spellStart"/>
      <w:r w:rsidR="00BF7C6C">
        <w:rPr>
          <w:rFonts w:ascii="Arial" w:hAnsi="Arial" w:cs="Arial"/>
          <w:sz w:val="22"/>
          <w:szCs w:val="22"/>
          <w:lang w:val="nl-NL" w:eastAsia="nl-NL"/>
        </w:rPr>
        <w:t>Economy</w:t>
      </w:r>
      <w:proofErr w:type="spellEnd"/>
      <w:r w:rsidR="00BF7C6C">
        <w:rPr>
          <w:rFonts w:ascii="Arial" w:hAnsi="Arial" w:cs="Arial"/>
          <w:sz w:val="22"/>
          <w:szCs w:val="22"/>
          <w:lang w:val="nl-NL" w:eastAsia="nl-NL"/>
        </w:rPr>
        <w:t xml:space="preserve"> Edition deze kenmerken met een aantrekkelijke </w:t>
      </w:r>
      <w:proofErr w:type="spellStart"/>
      <w:r w:rsidR="00BF7C6C">
        <w:rPr>
          <w:rFonts w:ascii="Arial" w:hAnsi="Arial" w:cs="Arial"/>
          <w:sz w:val="22"/>
          <w:szCs w:val="22"/>
          <w:lang w:val="nl-NL" w:eastAsia="nl-NL"/>
        </w:rPr>
        <w:t>vanafprijs</w:t>
      </w:r>
      <w:proofErr w:type="spellEnd"/>
      <w:r w:rsidR="00BF7C6C">
        <w:rPr>
          <w:rFonts w:ascii="Arial" w:hAnsi="Arial" w:cs="Arial"/>
          <w:sz w:val="22"/>
          <w:szCs w:val="22"/>
          <w:lang w:val="nl-NL" w:eastAsia="nl-NL"/>
        </w:rPr>
        <w:t xml:space="preserve"> van € 16.900. </w:t>
      </w:r>
      <w:r>
        <w:rPr>
          <w:rFonts w:ascii="Arial" w:hAnsi="Arial" w:cs="Arial"/>
          <w:sz w:val="22"/>
          <w:szCs w:val="22"/>
          <w:lang w:val="nl"/>
        </w:rPr>
        <w:t xml:space="preserve">Het </w:t>
      </w:r>
      <w:r w:rsidR="00BF7C6C">
        <w:rPr>
          <w:rFonts w:ascii="Arial" w:hAnsi="Arial" w:cs="Arial"/>
          <w:sz w:val="22"/>
          <w:szCs w:val="22"/>
          <w:lang w:val="nl"/>
        </w:rPr>
        <w:t xml:space="preserve">grote </w:t>
      </w:r>
      <w:r>
        <w:rPr>
          <w:rFonts w:ascii="Arial" w:hAnsi="Arial" w:cs="Arial"/>
          <w:sz w:val="22"/>
          <w:szCs w:val="22"/>
          <w:lang w:val="nl"/>
        </w:rPr>
        <w:t xml:space="preserve">succes van </w:t>
      </w:r>
      <w:r w:rsidR="00BF7C6C">
        <w:rPr>
          <w:rFonts w:ascii="Arial" w:hAnsi="Arial" w:cs="Arial"/>
          <w:sz w:val="22"/>
          <w:szCs w:val="22"/>
          <w:lang w:val="nl"/>
        </w:rPr>
        <w:t>die bewezen formule resulteert nu in de Transit Courier</w:t>
      </w:r>
      <w:r>
        <w:rPr>
          <w:rFonts w:ascii="Arial" w:hAnsi="Arial" w:cs="Arial"/>
          <w:sz w:val="22"/>
          <w:szCs w:val="22"/>
          <w:lang w:val="nl"/>
        </w:rPr>
        <w:t xml:space="preserve"> Economy Edition</w:t>
      </w:r>
      <w:r w:rsidR="00BF7C6C">
        <w:rPr>
          <w:rFonts w:ascii="Arial" w:hAnsi="Arial" w:cs="Arial"/>
          <w:sz w:val="22"/>
          <w:szCs w:val="22"/>
          <w:lang w:val="nl"/>
        </w:rPr>
        <w:t xml:space="preserve"> en Transit Connect Economy Edition, die vertrouwen op d</w:t>
      </w:r>
      <w:r w:rsidR="00897B60">
        <w:rPr>
          <w:rFonts w:ascii="Arial" w:hAnsi="Arial" w:cs="Arial"/>
          <w:sz w:val="22"/>
          <w:szCs w:val="22"/>
          <w:lang w:val="nl"/>
        </w:rPr>
        <w:t>i</w:t>
      </w:r>
      <w:r w:rsidR="00BF7C6C">
        <w:rPr>
          <w:rFonts w:ascii="Arial" w:hAnsi="Arial" w:cs="Arial"/>
          <w:sz w:val="22"/>
          <w:szCs w:val="22"/>
          <w:lang w:val="nl"/>
        </w:rPr>
        <w:t>ezelfde sterke eigenschappen.</w:t>
      </w:r>
    </w:p>
    <w:p w:rsidR="00BF7C6C" w:rsidRDefault="00BF7C6C" w:rsidP="003209B7">
      <w:pPr>
        <w:rPr>
          <w:rFonts w:ascii="Arial" w:hAnsi="Arial" w:cs="Arial"/>
          <w:sz w:val="22"/>
          <w:szCs w:val="22"/>
          <w:lang w:val="nl"/>
        </w:rPr>
      </w:pPr>
    </w:p>
    <w:p w:rsidR="00BF7C6C" w:rsidRDefault="00BF7C6C" w:rsidP="003209B7">
      <w:pPr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b/>
          <w:sz w:val="22"/>
          <w:szCs w:val="22"/>
          <w:lang w:val="nl"/>
        </w:rPr>
        <w:t>Transit Courier Economy Edition</w:t>
      </w:r>
    </w:p>
    <w:p w:rsidR="007E25CD" w:rsidRDefault="00BF7C6C" w:rsidP="003209B7">
      <w:pPr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BF7C6C">
        <w:rPr>
          <w:rFonts w:ascii="Arial" w:hAnsi="Arial" w:cs="Arial"/>
          <w:sz w:val="22"/>
          <w:szCs w:val="22"/>
          <w:lang w:val="nl-NL"/>
        </w:rPr>
        <w:t xml:space="preserve">Met de Transit </w:t>
      </w:r>
      <w:proofErr w:type="spellStart"/>
      <w:r w:rsidRPr="00BF7C6C">
        <w:rPr>
          <w:rFonts w:ascii="Arial" w:hAnsi="Arial" w:cs="Arial"/>
          <w:sz w:val="22"/>
          <w:szCs w:val="22"/>
          <w:lang w:val="nl-NL"/>
        </w:rPr>
        <w:t>Courier</w:t>
      </w:r>
      <w:proofErr w:type="spellEnd"/>
      <w:r w:rsidRPr="00BF7C6C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BF7C6C">
        <w:rPr>
          <w:rFonts w:ascii="Arial" w:hAnsi="Arial" w:cs="Arial"/>
          <w:sz w:val="22"/>
          <w:szCs w:val="22"/>
          <w:lang w:val="nl-NL"/>
        </w:rPr>
        <w:t>Economy</w:t>
      </w:r>
      <w:proofErr w:type="spellEnd"/>
      <w:r w:rsidRPr="00BF7C6C">
        <w:rPr>
          <w:rFonts w:ascii="Arial" w:hAnsi="Arial" w:cs="Arial"/>
          <w:sz w:val="22"/>
          <w:szCs w:val="22"/>
          <w:lang w:val="nl-NL"/>
        </w:rPr>
        <w:t xml:space="preserve"> Edition </w:t>
      </w:r>
      <w:r>
        <w:rPr>
          <w:rFonts w:ascii="Arial" w:hAnsi="Arial" w:cs="Arial"/>
          <w:sz w:val="22"/>
          <w:szCs w:val="22"/>
          <w:lang w:val="nl-NL"/>
        </w:rPr>
        <w:t>lanceert Ford een besteller inclusief dieselmotor onder de magische €</w:t>
      </w:r>
      <w:r w:rsidR="003D6996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>10.000 grens. De</w:t>
      </w:r>
      <w:r w:rsidR="00B44CE8">
        <w:rPr>
          <w:rFonts w:ascii="Arial" w:hAnsi="Arial" w:cs="Arial"/>
          <w:sz w:val="22"/>
          <w:szCs w:val="22"/>
          <w:lang w:val="nl-NL"/>
        </w:rPr>
        <w:t xml:space="preserve">ze vlotte, compacte </w:t>
      </w:r>
      <w:proofErr w:type="spellStart"/>
      <w:r w:rsidR="00B44CE8">
        <w:rPr>
          <w:rFonts w:ascii="Arial" w:hAnsi="Arial" w:cs="Arial"/>
          <w:sz w:val="22"/>
          <w:szCs w:val="22"/>
          <w:lang w:val="nl-NL"/>
        </w:rPr>
        <w:t>Economy</w:t>
      </w:r>
      <w:proofErr w:type="spellEnd"/>
      <w:r w:rsidR="00B44CE8">
        <w:rPr>
          <w:rFonts w:ascii="Arial" w:hAnsi="Arial" w:cs="Arial"/>
          <w:sz w:val="22"/>
          <w:szCs w:val="22"/>
          <w:lang w:val="nl-NL"/>
        </w:rPr>
        <w:t xml:space="preserve"> Edition beschikt standaard over een </w:t>
      </w:r>
      <w:r w:rsidR="00222480">
        <w:rPr>
          <w:rFonts w:ascii="Arial" w:hAnsi="Arial" w:cs="Arial"/>
          <w:sz w:val="22"/>
          <w:szCs w:val="22"/>
          <w:lang w:val="nl-NL"/>
        </w:rPr>
        <w:t>55 kW/</w:t>
      </w:r>
      <w:r w:rsidR="00B44CE8">
        <w:rPr>
          <w:rFonts w:ascii="Arial" w:hAnsi="Arial" w:cs="Arial"/>
          <w:sz w:val="22"/>
          <w:szCs w:val="22"/>
          <w:lang w:val="nl-NL"/>
        </w:rPr>
        <w:t xml:space="preserve">75 pk sterke 1.5-liter </w:t>
      </w:r>
      <w:proofErr w:type="spellStart"/>
      <w:r w:rsidR="00B44CE8">
        <w:rPr>
          <w:rFonts w:ascii="Arial" w:hAnsi="Arial" w:cs="Arial"/>
          <w:sz w:val="22"/>
          <w:szCs w:val="22"/>
          <w:lang w:val="nl-NL"/>
        </w:rPr>
        <w:t>Duratorq</w:t>
      </w:r>
      <w:proofErr w:type="spellEnd"/>
      <w:r w:rsidR="00B44CE8">
        <w:rPr>
          <w:rFonts w:ascii="Arial" w:hAnsi="Arial" w:cs="Arial"/>
          <w:sz w:val="22"/>
          <w:szCs w:val="22"/>
          <w:lang w:val="nl-NL"/>
        </w:rPr>
        <w:t xml:space="preserve"> TDCi-dieselmotor. Zijn laadruimte van 2,3 m</w:t>
      </w:r>
      <w:r w:rsidR="00B44CE8" w:rsidRPr="00B44CE8">
        <w:rPr>
          <w:rFonts w:ascii="Arial" w:hAnsi="Arial" w:cs="Arial"/>
          <w:sz w:val="22"/>
          <w:szCs w:val="22"/>
          <w:vertAlign w:val="superscript"/>
          <w:lang w:val="nl-NL"/>
        </w:rPr>
        <w:t>3</w:t>
      </w:r>
      <w:r w:rsidR="00B44CE8">
        <w:rPr>
          <w:rFonts w:ascii="Arial" w:hAnsi="Arial" w:cs="Arial"/>
          <w:sz w:val="22"/>
          <w:szCs w:val="22"/>
          <w:lang w:val="nl-NL"/>
        </w:rPr>
        <w:t xml:space="preserve"> maakt de Transit </w:t>
      </w:r>
      <w:proofErr w:type="spellStart"/>
      <w:r w:rsidR="00B44CE8">
        <w:rPr>
          <w:rFonts w:ascii="Arial" w:hAnsi="Arial" w:cs="Arial"/>
          <w:sz w:val="22"/>
          <w:szCs w:val="22"/>
          <w:lang w:val="nl-NL"/>
        </w:rPr>
        <w:t>Courier</w:t>
      </w:r>
      <w:proofErr w:type="spellEnd"/>
      <w:r w:rsidR="00B44CE8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B44CE8">
        <w:rPr>
          <w:rFonts w:ascii="Arial" w:hAnsi="Arial" w:cs="Arial"/>
          <w:sz w:val="22"/>
          <w:szCs w:val="22"/>
          <w:lang w:val="nl-NL"/>
        </w:rPr>
        <w:t>Economy</w:t>
      </w:r>
      <w:proofErr w:type="spellEnd"/>
      <w:r w:rsidR="00B44CE8">
        <w:rPr>
          <w:rFonts w:ascii="Arial" w:hAnsi="Arial" w:cs="Arial"/>
          <w:sz w:val="22"/>
          <w:szCs w:val="22"/>
          <w:lang w:val="nl-NL"/>
        </w:rPr>
        <w:t xml:space="preserve"> Edition niet alleen tot de ruimste bestelauto in </w:t>
      </w:r>
      <w:r w:rsidR="00254569">
        <w:rPr>
          <w:rFonts w:ascii="Arial" w:hAnsi="Arial" w:cs="Arial"/>
          <w:sz w:val="22"/>
          <w:szCs w:val="22"/>
          <w:lang w:val="nl-NL"/>
        </w:rPr>
        <w:t xml:space="preserve">het compacte </w:t>
      </w:r>
      <w:r w:rsidR="00B44CE8">
        <w:rPr>
          <w:rFonts w:ascii="Arial" w:hAnsi="Arial" w:cs="Arial"/>
          <w:sz w:val="22"/>
          <w:szCs w:val="22"/>
          <w:lang w:val="nl-NL"/>
        </w:rPr>
        <w:t xml:space="preserve">segment, hij is tevens de </w:t>
      </w:r>
      <w:r w:rsidRPr="00BF7C6C">
        <w:rPr>
          <w:rFonts w:ascii="Arial" w:hAnsi="Arial" w:cs="Arial"/>
          <w:sz w:val="22"/>
          <w:szCs w:val="22"/>
          <w:lang w:val="nl-NL"/>
        </w:rPr>
        <w:t>zuinigste</w:t>
      </w:r>
      <w:r w:rsidR="00DA7CCC">
        <w:rPr>
          <w:rFonts w:ascii="Arial" w:hAnsi="Arial" w:cs="Arial"/>
          <w:sz w:val="22"/>
          <w:szCs w:val="22"/>
          <w:lang w:val="nl-NL"/>
        </w:rPr>
        <w:t xml:space="preserve"> en</w:t>
      </w:r>
      <w:r w:rsidRPr="00BF7C6C">
        <w:rPr>
          <w:rFonts w:ascii="Arial" w:hAnsi="Arial" w:cs="Arial"/>
          <w:sz w:val="22"/>
          <w:szCs w:val="22"/>
          <w:lang w:val="nl-NL"/>
        </w:rPr>
        <w:t xml:space="preserve"> veiligste</w:t>
      </w:r>
      <w:r w:rsidR="00B44CE8">
        <w:rPr>
          <w:rFonts w:ascii="Arial" w:hAnsi="Arial" w:cs="Arial"/>
          <w:sz w:val="22"/>
          <w:szCs w:val="22"/>
          <w:lang w:val="nl-NL"/>
        </w:rPr>
        <w:t>.</w:t>
      </w:r>
      <w:r w:rsidR="007E25CD">
        <w:rPr>
          <w:rFonts w:ascii="Arial" w:hAnsi="Arial" w:cs="Arial"/>
          <w:sz w:val="22"/>
          <w:szCs w:val="22"/>
          <w:lang w:val="nl-NL"/>
        </w:rPr>
        <w:t xml:space="preserve"> Andere </w:t>
      </w:r>
      <w:r w:rsidR="00897B60">
        <w:rPr>
          <w:rFonts w:ascii="Arial" w:hAnsi="Arial" w:cs="Arial"/>
          <w:sz w:val="22"/>
          <w:szCs w:val="22"/>
          <w:lang w:val="nl-NL"/>
        </w:rPr>
        <w:t>sterke punten</w:t>
      </w:r>
      <w:r w:rsidR="007E25CD">
        <w:rPr>
          <w:rFonts w:ascii="Arial" w:hAnsi="Arial" w:cs="Arial"/>
          <w:sz w:val="22"/>
          <w:szCs w:val="22"/>
          <w:lang w:val="nl-NL"/>
        </w:rPr>
        <w:t xml:space="preserve"> zijn onder andere </w:t>
      </w:r>
      <w:r w:rsidR="007E25CD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een </w:t>
      </w:r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laadvermogen</w:t>
      </w:r>
      <w:r w:rsidR="007E25CD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van </w:t>
      </w:r>
      <w:r w:rsidR="00897B6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585</w:t>
      </w:r>
      <w:r w:rsidR="007E25CD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kg, het </w:t>
      </w:r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Easy </w:t>
      </w:r>
      <w:proofErr w:type="spellStart"/>
      <w:r w:rsidR="00003C43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F</w:t>
      </w:r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uel</w:t>
      </w:r>
      <w:proofErr w:type="spellEnd"/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systeem</w:t>
      </w:r>
      <w:r w:rsidR="007E25CD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, </w:t>
      </w:r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ESP met Hill Start Assist en Load </w:t>
      </w:r>
      <w:proofErr w:type="spellStart"/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Adaptive</w:t>
      </w:r>
      <w:proofErr w:type="spellEnd"/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Control</w:t>
      </w:r>
      <w:r w:rsidR="007E25CD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, c</w:t>
      </w:r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entrale vergrendeling met afstandsbediening</w:t>
      </w:r>
      <w:r w:rsidR="007E25CD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, een </w:t>
      </w:r>
      <w:r w:rsidR="006B7F1F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volledig</w:t>
      </w:r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laadschot</w:t>
      </w:r>
      <w:r w:rsidR="007E25CD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, een</w:t>
      </w:r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in hoogte en diepte verstelbaar</w:t>
      </w:r>
      <w:r w:rsidR="007E25CD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stuurwiel en een </w:t>
      </w:r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middenconsole met </w:t>
      </w:r>
      <w:r w:rsidR="007E25CD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twee </w:t>
      </w:r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bekerhoude</w:t>
      </w:r>
      <w:r w:rsidR="00897B6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r</w:t>
      </w:r>
      <w:r w:rsidR="007E25CD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s en ruimte voor </w:t>
      </w:r>
      <w:r w:rsidR="00897B6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A4-formaat documenten.</w:t>
      </w:r>
    </w:p>
    <w:p w:rsidR="007E25CD" w:rsidRDefault="007E25CD" w:rsidP="003209B7">
      <w:pPr>
        <w:rPr>
          <w:rFonts w:ascii="Arial" w:hAnsi="Arial" w:cs="Arial"/>
          <w:sz w:val="22"/>
          <w:szCs w:val="22"/>
          <w:lang w:val="nl-NL"/>
        </w:rPr>
      </w:pPr>
    </w:p>
    <w:p w:rsidR="00127042" w:rsidRDefault="00897B60" w:rsidP="003209B7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Dat alles</w:t>
      </w:r>
      <w:r w:rsidR="00B44CE8">
        <w:rPr>
          <w:rFonts w:ascii="Arial" w:hAnsi="Arial" w:cs="Arial"/>
          <w:sz w:val="22"/>
          <w:szCs w:val="22"/>
          <w:lang w:val="nl-NL"/>
        </w:rPr>
        <w:t xml:space="preserve"> combineert Ford in deze </w:t>
      </w:r>
      <w:proofErr w:type="spellStart"/>
      <w:r w:rsidR="00B44CE8">
        <w:rPr>
          <w:rFonts w:ascii="Arial" w:hAnsi="Arial" w:cs="Arial"/>
          <w:sz w:val="22"/>
          <w:szCs w:val="22"/>
          <w:lang w:val="nl-NL"/>
        </w:rPr>
        <w:t>Economy</w:t>
      </w:r>
      <w:proofErr w:type="spellEnd"/>
      <w:r w:rsidR="00B44CE8">
        <w:rPr>
          <w:rFonts w:ascii="Arial" w:hAnsi="Arial" w:cs="Arial"/>
          <w:sz w:val="22"/>
          <w:szCs w:val="22"/>
          <w:lang w:val="nl-NL"/>
        </w:rPr>
        <w:t xml:space="preserve"> Edition voor een prijs vanaf</w:t>
      </w:r>
      <w:r w:rsidR="00BF7C6C" w:rsidRPr="00BF7C6C">
        <w:rPr>
          <w:rFonts w:ascii="Arial" w:hAnsi="Arial" w:cs="Arial"/>
          <w:sz w:val="22"/>
          <w:szCs w:val="22"/>
          <w:lang w:val="nl-NL"/>
        </w:rPr>
        <w:t xml:space="preserve"> € 9.995. </w:t>
      </w:r>
    </w:p>
    <w:p w:rsidR="00127042" w:rsidRDefault="00127042" w:rsidP="003209B7">
      <w:pPr>
        <w:rPr>
          <w:rFonts w:ascii="Arial" w:hAnsi="Arial" w:cs="Arial"/>
          <w:sz w:val="22"/>
          <w:szCs w:val="22"/>
          <w:lang w:val="nl-NL"/>
        </w:rPr>
      </w:pPr>
    </w:p>
    <w:p w:rsidR="003209B7" w:rsidRPr="009A40CF" w:rsidRDefault="00127042" w:rsidP="003209B7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Voor de geringe meerprijs van €</w:t>
      </w:r>
      <w:r w:rsidR="003D6996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>600</w:t>
      </w:r>
      <w:proofErr w:type="gramStart"/>
      <w:r>
        <w:rPr>
          <w:rFonts w:ascii="Arial" w:hAnsi="Arial" w:cs="Arial"/>
          <w:sz w:val="22"/>
          <w:szCs w:val="22"/>
          <w:lang w:val="nl-NL"/>
        </w:rPr>
        <w:t>,-</w:t>
      </w:r>
      <w:proofErr w:type="gramEnd"/>
      <w:r>
        <w:rPr>
          <w:rFonts w:ascii="Arial" w:hAnsi="Arial" w:cs="Arial"/>
          <w:sz w:val="22"/>
          <w:szCs w:val="22"/>
          <w:lang w:val="nl-NL"/>
        </w:rPr>
        <w:t xml:space="preserve"> levert Ford het</w:t>
      </w:r>
      <w:r w:rsidR="00FC2F9D">
        <w:rPr>
          <w:rFonts w:ascii="Arial" w:hAnsi="Arial" w:cs="Arial"/>
          <w:sz w:val="22"/>
          <w:szCs w:val="22"/>
          <w:lang w:val="nl-NL"/>
        </w:rPr>
        <w:t xml:space="preserve"> </w:t>
      </w:r>
      <w:r w:rsidR="00B44CE8">
        <w:rPr>
          <w:rFonts w:ascii="Arial" w:hAnsi="Arial" w:cs="Arial"/>
          <w:sz w:val="22"/>
          <w:szCs w:val="22"/>
          <w:lang w:val="nl-NL"/>
        </w:rPr>
        <w:t xml:space="preserve">Cool </w:t>
      </w:r>
      <w:r w:rsidR="00BF7C6C" w:rsidRPr="00BF7C6C">
        <w:rPr>
          <w:rFonts w:ascii="Arial" w:hAnsi="Arial" w:cs="Arial"/>
          <w:sz w:val="22"/>
          <w:szCs w:val="22"/>
          <w:lang w:val="nl-NL"/>
        </w:rPr>
        <w:t xml:space="preserve">&amp; </w:t>
      </w:r>
      <w:proofErr w:type="spellStart"/>
      <w:r w:rsidR="00BF7C6C" w:rsidRPr="00BF7C6C">
        <w:rPr>
          <w:rFonts w:ascii="Arial" w:hAnsi="Arial" w:cs="Arial"/>
          <w:sz w:val="22"/>
          <w:szCs w:val="22"/>
          <w:lang w:val="nl-NL"/>
        </w:rPr>
        <w:t>Connected</w:t>
      </w:r>
      <w:proofErr w:type="spellEnd"/>
      <w:r w:rsidR="00BF7C6C" w:rsidRPr="00BF7C6C">
        <w:rPr>
          <w:rFonts w:ascii="Arial" w:hAnsi="Arial" w:cs="Arial"/>
          <w:sz w:val="22"/>
          <w:szCs w:val="22"/>
          <w:lang w:val="nl-NL"/>
        </w:rPr>
        <w:t xml:space="preserve"> Pack</w:t>
      </w:r>
      <w:r>
        <w:rPr>
          <w:rFonts w:ascii="Arial" w:hAnsi="Arial" w:cs="Arial"/>
          <w:sz w:val="22"/>
          <w:szCs w:val="22"/>
          <w:lang w:val="nl-NL"/>
        </w:rPr>
        <w:t>, bestaande uit airconditioning, een audiosysteem,</w:t>
      </w:r>
      <w:r w:rsidRPr="00127042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bluetooth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connectiviteit</w:t>
      </w:r>
      <w:r w:rsidR="00C308F9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>en</w:t>
      </w:r>
      <w:r w:rsidR="00C308F9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 xml:space="preserve">het innovatieve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MyFord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Dock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waarmee mobiele apparaten kunnen worden bevestigd en </w:t>
      </w:r>
      <w:r w:rsidR="00254569">
        <w:rPr>
          <w:rFonts w:ascii="Arial" w:hAnsi="Arial" w:cs="Arial"/>
          <w:sz w:val="22"/>
          <w:szCs w:val="22"/>
          <w:lang w:val="nl-NL"/>
        </w:rPr>
        <w:t>op</w:t>
      </w:r>
      <w:r>
        <w:rPr>
          <w:rFonts w:ascii="Arial" w:hAnsi="Arial" w:cs="Arial"/>
          <w:sz w:val="22"/>
          <w:szCs w:val="22"/>
          <w:lang w:val="nl-NL"/>
        </w:rPr>
        <w:t>geladen.</w:t>
      </w:r>
    </w:p>
    <w:p w:rsidR="007E25CD" w:rsidRPr="009A40CF" w:rsidRDefault="007E25CD" w:rsidP="003209B7">
      <w:pPr>
        <w:rPr>
          <w:rFonts w:ascii="Arial" w:hAnsi="Arial" w:cs="Arial"/>
          <w:sz w:val="22"/>
          <w:szCs w:val="22"/>
          <w:lang w:val="nl-NL"/>
        </w:rPr>
      </w:pPr>
    </w:p>
    <w:p w:rsidR="00B44CE8" w:rsidRPr="009A40CF" w:rsidRDefault="00B44CE8" w:rsidP="003209B7">
      <w:pPr>
        <w:rPr>
          <w:rFonts w:ascii="Arial" w:hAnsi="Arial" w:cs="Arial"/>
          <w:sz w:val="22"/>
          <w:szCs w:val="22"/>
          <w:lang w:val="nl-NL"/>
        </w:rPr>
      </w:pPr>
      <w:r w:rsidRPr="009A40CF">
        <w:rPr>
          <w:rFonts w:ascii="Arial" w:hAnsi="Arial" w:cs="Arial"/>
          <w:b/>
          <w:sz w:val="22"/>
          <w:szCs w:val="22"/>
          <w:lang w:val="nl-NL"/>
        </w:rPr>
        <w:lastRenderedPageBreak/>
        <w:t xml:space="preserve">Transit Connect </w:t>
      </w:r>
      <w:proofErr w:type="spellStart"/>
      <w:r w:rsidRPr="009A40CF">
        <w:rPr>
          <w:rFonts w:ascii="Arial" w:hAnsi="Arial" w:cs="Arial"/>
          <w:b/>
          <w:sz w:val="22"/>
          <w:szCs w:val="22"/>
          <w:lang w:val="nl-NL"/>
        </w:rPr>
        <w:t>Economy</w:t>
      </w:r>
      <w:proofErr w:type="spellEnd"/>
      <w:r w:rsidRPr="009A40CF">
        <w:rPr>
          <w:rFonts w:ascii="Arial" w:hAnsi="Arial" w:cs="Arial"/>
          <w:b/>
          <w:sz w:val="22"/>
          <w:szCs w:val="22"/>
          <w:lang w:val="nl-NL"/>
        </w:rPr>
        <w:t xml:space="preserve"> Edition</w:t>
      </w:r>
    </w:p>
    <w:p w:rsidR="00222480" w:rsidRPr="00222480" w:rsidRDefault="00B44CE8" w:rsidP="003209B7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nl-NL" w:eastAsia="nl-NL"/>
        </w:rPr>
      </w:pPr>
      <w:r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>De Transit C</w:t>
      </w:r>
      <w:r w:rsidR="00C308F9">
        <w:rPr>
          <w:rFonts w:ascii="Arial" w:hAnsi="Arial" w:cs="Arial"/>
          <w:color w:val="000000" w:themeColor="text1"/>
          <w:sz w:val="22"/>
          <w:szCs w:val="22"/>
          <w:lang w:val="nl"/>
        </w:rPr>
        <w:t>onnect</w:t>
      </w:r>
      <w:r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 Economy Edition</w:t>
      </w:r>
      <w:r w:rsidR="006B7F1F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 heeft</w:t>
      </w:r>
      <w:r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 dezelfde ijzersterke eigenschappen als de </w:t>
      </w:r>
      <w:r w:rsidR="00254569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Transit </w:t>
      </w:r>
      <w:r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>Custom &amp; C</w:t>
      </w:r>
      <w:r w:rsidR="00C308F9">
        <w:rPr>
          <w:rFonts w:ascii="Arial" w:hAnsi="Arial" w:cs="Arial"/>
          <w:color w:val="000000" w:themeColor="text1"/>
          <w:sz w:val="22"/>
          <w:szCs w:val="22"/>
          <w:lang w:val="nl"/>
        </w:rPr>
        <w:t>ourier</w:t>
      </w:r>
      <w:r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 Economy Editions.</w:t>
      </w:r>
      <w:r w:rsidR="00141239"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 In deze klasse is de Connect niet alleen de zuinigste en meest veilige besteller, maar heeft hij naast een laadruimte van 2,9 m</w:t>
      </w:r>
      <w:r w:rsidR="00141239" w:rsidRPr="00222480">
        <w:rPr>
          <w:rFonts w:ascii="Arial" w:hAnsi="Arial" w:cs="Arial"/>
          <w:color w:val="000000" w:themeColor="text1"/>
          <w:sz w:val="22"/>
          <w:szCs w:val="22"/>
          <w:vertAlign w:val="superscript"/>
          <w:lang w:val="nl"/>
        </w:rPr>
        <w:t>3</w:t>
      </w:r>
      <w:r w:rsidR="00141239"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 tevens het hoogste geremde aanhangvermogen</w:t>
      </w:r>
      <w:r w:rsidR="00222480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 (1.200 kg)</w:t>
      </w:r>
      <w:r w:rsidR="00141239"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>. Voor de aandrijving vertrouwt de Transit Connect Economy Edition op</w:t>
      </w:r>
      <w:r w:rsidR="00127042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 de </w:t>
      </w:r>
      <w:r w:rsidR="00141239"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>1.</w:t>
      </w:r>
      <w:r w:rsidR="00254569">
        <w:rPr>
          <w:rFonts w:ascii="Arial" w:hAnsi="Arial" w:cs="Arial"/>
          <w:color w:val="000000" w:themeColor="text1"/>
          <w:sz w:val="22"/>
          <w:szCs w:val="22"/>
          <w:lang w:val="nl"/>
        </w:rPr>
        <w:t>6</w:t>
      </w:r>
      <w:r w:rsidR="00141239"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 Duratorq TDCi met 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>55 kW/</w:t>
      </w:r>
      <w:r w:rsidR="00141239"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75 pk. 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>Andere highlights van deze special edition zijn</w:t>
      </w:r>
      <w:r w:rsidR="007E25CD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 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"/>
        </w:rPr>
        <w:t xml:space="preserve">ondermeer </w:t>
      </w:r>
      <w:r w:rsid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een 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laadvermogen</w:t>
      </w:r>
      <w:r w:rsid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van 625 kg, het 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Easy </w:t>
      </w:r>
      <w:proofErr w:type="spellStart"/>
      <w:r w:rsidR="00003C43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F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uel</w:t>
      </w:r>
      <w:proofErr w:type="spellEnd"/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systeem</w:t>
      </w:r>
      <w:r w:rsid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, 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ESP met Hill Start Assist en Load </w:t>
      </w:r>
      <w:proofErr w:type="spellStart"/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Adaptive</w:t>
      </w:r>
      <w:proofErr w:type="spellEnd"/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Control</w:t>
      </w:r>
      <w:r w:rsid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, c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entrale vergrendeling met afstandsbediening</w:t>
      </w:r>
      <w:r w:rsid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, een </w:t>
      </w:r>
      <w:r w:rsidR="006B7F1F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volledig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laadschot</w:t>
      </w:r>
      <w:r w:rsidR="003209B7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, e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lektrisch bedienbare ruiten met '</w:t>
      </w:r>
      <w:proofErr w:type="spellStart"/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one</w:t>
      </w:r>
      <w:proofErr w:type="spellEnd"/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shot down' bediening voor de bestuurder</w:t>
      </w:r>
      <w:r w:rsidR="003209B7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, een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in hoogte en diepte verstelbaar</w:t>
      </w:r>
      <w:r w:rsidR="003209B7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stuurwiel en een o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pen middenconsole met 12V</w:t>
      </w:r>
      <w:r w:rsidR="003209B7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-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 en AUX</w:t>
      </w:r>
      <w:r w:rsidR="003209B7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-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aansluitingen, </w:t>
      </w:r>
      <w:r w:rsidR="003209B7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twee </w:t>
      </w:r>
      <w:r w:rsidR="007E25CD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bekerhouder</w:t>
      </w:r>
      <w:r w:rsidR="00222480" w:rsidRPr="0022248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s en ruimte voor een A4 map of laptop</w:t>
      </w:r>
      <w:r w:rsidR="003209B7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.</w:t>
      </w:r>
    </w:p>
    <w:p w:rsidR="00222480" w:rsidRPr="00222480" w:rsidRDefault="00222480" w:rsidP="003209B7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p w:rsidR="00B44CE8" w:rsidRPr="00B44CE8" w:rsidRDefault="00141239" w:rsidP="003209B7">
      <w:pPr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Ford levert de Transit Connect Economy Edition nu al vanaf</w:t>
      </w:r>
      <w:r w:rsidR="00B44CE8">
        <w:rPr>
          <w:rFonts w:ascii="Arial" w:hAnsi="Arial" w:cs="Arial"/>
          <w:sz w:val="22"/>
          <w:szCs w:val="22"/>
          <w:lang w:val="nl"/>
        </w:rPr>
        <w:t xml:space="preserve"> </w:t>
      </w:r>
      <w:r>
        <w:rPr>
          <w:rFonts w:ascii="Arial" w:hAnsi="Arial" w:cs="Arial"/>
          <w:sz w:val="22"/>
          <w:szCs w:val="22"/>
          <w:lang w:val="nl"/>
        </w:rPr>
        <w:t xml:space="preserve">€ 11.495. Ook voor deze uitvoering zorgt het Cool &amp; Connect Pack voor </w:t>
      </w:r>
      <w:r w:rsidR="00127042">
        <w:rPr>
          <w:rFonts w:ascii="Arial" w:hAnsi="Arial" w:cs="Arial"/>
          <w:sz w:val="22"/>
          <w:szCs w:val="22"/>
          <w:lang w:val="nl"/>
        </w:rPr>
        <w:t xml:space="preserve">de meerprijs van </w:t>
      </w:r>
      <w:r w:rsidR="00127042">
        <w:rPr>
          <w:rFonts w:ascii="Arial" w:hAnsi="Arial" w:cs="Arial"/>
          <w:sz w:val="22"/>
          <w:szCs w:val="22"/>
          <w:lang w:val="nl-NL"/>
        </w:rPr>
        <w:t>€</w:t>
      </w:r>
      <w:r w:rsidR="006B7F1F">
        <w:rPr>
          <w:rFonts w:ascii="Arial" w:hAnsi="Arial" w:cs="Arial"/>
          <w:sz w:val="22"/>
          <w:szCs w:val="22"/>
          <w:lang w:val="nl-NL"/>
        </w:rPr>
        <w:t xml:space="preserve"> </w:t>
      </w:r>
      <w:r w:rsidR="00127042">
        <w:rPr>
          <w:rFonts w:ascii="Arial" w:hAnsi="Arial" w:cs="Arial"/>
          <w:sz w:val="22"/>
          <w:szCs w:val="22"/>
          <w:lang w:val="nl-NL"/>
        </w:rPr>
        <w:t>600 voor</w:t>
      </w:r>
      <w:r>
        <w:rPr>
          <w:rFonts w:ascii="Arial" w:hAnsi="Arial" w:cs="Arial"/>
          <w:sz w:val="22"/>
          <w:szCs w:val="22"/>
          <w:lang w:val="nl"/>
        </w:rPr>
        <w:t xml:space="preserve"> extra comfort </w:t>
      </w:r>
      <w:r w:rsidR="00127042">
        <w:rPr>
          <w:rFonts w:ascii="Arial" w:hAnsi="Arial" w:cs="Arial"/>
          <w:sz w:val="22"/>
          <w:szCs w:val="22"/>
          <w:lang w:val="nl"/>
        </w:rPr>
        <w:t>met</w:t>
      </w:r>
      <w:r w:rsidR="006B7F1F">
        <w:rPr>
          <w:rFonts w:ascii="Arial" w:hAnsi="Arial" w:cs="Arial"/>
          <w:sz w:val="22"/>
          <w:szCs w:val="22"/>
          <w:lang w:val="nl"/>
        </w:rPr>
        <w:t xml:space="preserve"> </w:t>
      </w:r>
      <w:r>
        <w:rPr>
          <w:rFonts w:ascii="Arial" w:hAnsi="Arial" w:cs="Arial"/>
          <w:sz w:val="22"/>
          <w:szCs w:val="22"/>
          <w:lang w:val="nl"/>
        </w:rPr>
        <w:t>airconditioning</w:t>
      </w:r>
      <w:r w:rsidR="00C308F9">
        <w:rPr>
          <w:rFonts w:ascii="Arial" w:hAnsi="Arial" w:cs="Arial"/>
          <w:sz w:val="22"/>
          <w:szCs w:val="22"/>
          <w:lang w:val="nl"/>
        </w:rPr>
        <w:t xml:space="preserve"> en een radio met bluetooth connectiviteit</w:t>
      </w:r>
      <w:r w:rsidR="00127042">
        <w:rPr>
          <w:rFonts w:ascii="Arial" w:hAnsi="Arial" w:cs="Arial"/>
          <w:sz w:val="22"/>
          <w:szCs w:val="22"/>
          <w:lang w:val="nl"/>
        </w:rPr>
        <w:t>.</w:t>
      </w:r>
      <w:r>
        <w:rPr>
          <w:rFonts w:ascii="Arial" w:hAnsi="Arial" w:cs="Arial"/>
          <w:sz w:val="22"/>
          <w:szCs w:val="22"/>
          <w:lang w:val="nl"/>
        </w:rPr>
        <w:t xml:space="preserve"> Voor wie prijs stelt op nog meer laadruimte, is de Transit Connect Economy Edition er voor een meerprijs van € 2.000 ook in een L2-uitvoering met lange wielbasis, een laadruimte van 3,6 m</w:t>
      </w:r>
      <w:r w:rsidRPr="00141239">
        <w:rPr>
          <w:rFonts w:ascii="Arial" w:hAnsi="Arial" w:cs="Arial"/>
          <w:sz w:val="22"/>
          <w:szCs w:val="22"/>
          <w:vertAlign w:val="superscript"/>
          <w:lang w:val="nl"/>
        </w:rPr>
        <w:t>3</w:t>
      </w:r>
      <w:r>
        <w:rPr>
          <w:rFonts w:ascii="Arial" w:hAnsi="Arial" w:cs="Arial"/>
          <w:sz w:val="22"/>
          <w:szCs w:val="22"/>
          <w:lang w:val="nl"/>
        </w:rPr>
        <w:t xml:space="preserve"> </w:t>
      </w:r>
      <w:r w:rsidR="006B7F1F">
        <w:rPr>
          <w:rFonts w:ascii="Arial" w:hAnsi="Arial" w:cs="Arial"/>
          <w:sz w:val="22"/>
          <w:szCs w:val="22"/>
          <w:lang w:val="nl"/>
        </w:rPr>
        <w:t xml:space="preserve">met </w:t>
      </w:r>
      <w:r>
        <w:rPr>
          <w:rFonts w:ascii="Arial" w:hAnsi="Arial" w:cs="Arial"/>
          <w:sz w:val="22"/>
          <w:szCs w:val="22"/>
          <w:lang w:val="nl"/>
        </w:rPr>
        <w:t>een laadvermogen tot 1.000 kg</w:t>
      </w:r>
      <w:r w:rsidR="00127042">
        <w:rPr>
          <w:rFonts w:ascii="Arial" w:hAnsi="Arial" w:cs="Arial"/>
          <w:sz w:val="22"/>
          <w:szCs w:val="22"/>
          <w:lang w:val="nl"/>
        </w:rPr>
        <w:t xml:space="preserve"> en een zijschuifdeur</w:t>
      </w:r>
      <w:r w:rsidR="006B7F1F">
        <w:rPr>
          <w:rFonts w:ascii="Arial" w:hAnsi="Arial" w:cs="Arial"/>
          <w:sz w:val="22"/>
          <w:szCs w:val="22"/>
          <w:lang w:val="nl"/>
        </w:rPr>
        <w:t xml:space="preserve">. </w:t>
      </w:r>
    </w:p>
    <w:p w:rsidR="00891FC3" w:rsidRDefault="00891FC3" w:rsidP="003209B7">
      <w:pPr>
        <w:rPr>
          <w:rFonts w:ascii="Arial" w:hAnsi="Arial" w:cs="Arial"/>
          <w:sz w:val="22"/>
          <w:szCs w:val="22"/>
          <w:lang w:val="nl-NL"/>
        </w:rPr>
      </w:pPr>
    </w:p>
    <w:p w:rsidR="00141239" w:rsidRPr="003209B7" w:rsidRDefault="00141239" w:rsidP="003209B7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Financial Lease tegen 0</w:t>
      </w:r>
      <w:r w:rsidR="00897B60">
        <w:rPr>
          <w:rFonts w:ascii="Arial" w:hAnsi="Arial" w:cs="Arial"/>
          <w:b/>
          <w:sz w:val="22"/>
          <w:szCs w:val="22"/>
          <w:lang w:val="nl-NL"/>
        </w:rPr>
        <w:t>,0</w:t>
      </w:r>
      <w:r w:rsidRPr="003209B7"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t>% rente</w:t>
      </w:r>
    </w:p>
    <w:p w:rsidR="00141239" w:rsidRPr="003209B7" w:rsidRDefault="003209B7" w:rsidP="003209B7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3209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/>
        </w:rPr>
        <w:t xml:space="preserve">Kopers van de Transit </w:t>
      </w:r>
      <w:proofErr w:type="spellStart"/>
      <w:r w:rsidRPr="003209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/>
        </w:rPr>
        <w:t>Courier</w:t>
      </w:r>
      <w:proofErr w:type="spellEnd"/>
      <w:r w:rsidRPr="003209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/>
        </w:rPr>
        <w:t xml:space="preserve"> </w:t>
      </w:r>
      <w:proofErr w:type="spellStart"/>
      <w:r w:rsidRPr="003209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/>
        </w:rPr>
        <w:t>Economy</w:t>
      </w:r>
      <w:proofErr w:type="spellEnd"/>
      <w:r w:rsidRPr="003209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/>
        </w:rPr>
        <w:t xml:space="preserve"> Edition en Transit Connect </w:t>
      </w:r>
      <w:proofErr w:type="spellStart"/>
      <w:r w:rsidRPr="003209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/>
        </w:rPr>
        <w:t>Economy</w:t>
      </w:r>
      <w:proofErr w:type="spellEnd"/>
      <w:r w:rsidRPr="003209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/>
        </w:rPr>
        <w:t xml:space="preserve"> Edition profiteren </w:t>
      </w:r>
      <w:r w:rsidR="00104CE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/>
        </w:rPr>
        <w:t>tijdelijk</w:t>
      </w:r>
      <w:r w:rsidRPr="003209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/>
        </w:rPr>
        <w:t xml:space="preserve"> van een aantrekkelijk </w:t>
      </w:r>
      <w:r w:rsidRPr="003209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 w:eastAsia="nl-NL"/>
        </w:rPr>
        <w:t>Financial Lease</w:t>
      </w:r>
      <w:r w:rsidR="006B7F1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 w:eastAsia="nl-NL"/>
        </w:rPr>
        <w:t xml:space="preserve"> aanbod</w:t>
      </w:r>
      <w:r w:rsidRPr="003209B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nl-NL" w:eastAsia="nl-NL"/>
        </w:rPr>
        <w:t>. Daarbij is e</w:t>
      </w:r>
      <w:r w:rsidRPr="003209B7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en aanbetaling of inruil mogelijk, evenals een slottermijn. Transit-kopers kiezen daarbij voor de looptijd die bij hun persoonlijke situatie past. Het 0</w:t>
      </w:r>
      <w:r w:rsidR="00897B60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,0</w:t>
      </w:r>
      <w:r w:rsidRPr="003209B7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% Financial Lease aanbod </w:t>
      </w:r>
      <w:r w:rsidR="00FD43C5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 xml:space="preserve">kan met een looptijd tot 24 maanden gekozen worden. Financial Lease </w:t>
      </w:r>
      <w:r w:rsidRPr="003209B7">
        <w:rPr>
          <w:rFonts w:ascii="Arial" w:hAnsi="Arial" w:cs="Arial"/>
          <w:color w:val="000000" w:themeColor="text1"/>
          <w:sz w:val="22"/>
          <w:szCs w:val="22"/>
          <w:lang w:val="nl-NL" w:eastAsia="nl-NL"/>
        </w:rPr>
        <w:t>is een product van Ford Credit en wordt aangeboden door de Ford-dealer. Dat betekent dat Transit-kopers ook voor financieringen terecht kunnen bij hun eigen, vertrouwde Ford-dealer.</w:t>
      </w:r>
    </w:p>
    <w:p w:rsidR="00141239" w:rsidRPr="003209B7" w:rsidRDefault="00141239" w:rsidP="003209B7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p w:rsidR="00141239" w:rsidRPr="003209B7" w:rsidRDefault="00141239" w:rsidP="003209B7">
      <w:pPr>
        <w:rPr>
          <w:rFonts w:ascii="Arial" w:hAnsi="Arial" w:cs="Arial"/>
          <w:b/>
          <w:color w:val="000000" w:themeColor="text1"/>
          <w:sz w:val="22"/>
          <w:szCs w:val="22"/>
          <w:lang w:val="nl-NL"/>
        </w:rPr>
      </w:pPr>
      <w:r w:rsidRPr="003209B7"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t>Succesvolle Transit-</w:t>
      </w:r>
      <w:r w:rsidR="00254569"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t>range</w:t>
      </w:r>
    </w:p>
    <w:p w:rsidR="00E6058A" w:rsidRPr="00222480" w:rsidRDefault="00222480" w:rsidP="003209B7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  <w:lang w:val="nl"/>
        </w:rPr>
      </w:pPr>
      <w:r>
        <w:rPr>
          <w:rFonts w:ascii="Arial" w:hAnsi="Arial"/>
          <w:sz w:val="22"/>
          <w:szCs w:val="22"/>
          <w:lang w:val="nl"/>
        </w:rPr>
        <w:t xml:space="preserve">De Transit is </w:t>
      </w:r>
      <w:r w:rsidR="00897B60">
        <w:rPr>
          <w:rFonts w:ascii="Arial" w:hAnsi="Arial"/>
          <w:sz w:val="22"/>
          <w:szCs w:val="22"/>
          <w:lang w:val="nl"/>
        </w:rPr>
        <w:t>éé</w:t>
      </w:r>
      <w:r>
        <w:rPr>
          <w:rFonts w:ascii="Arial" w:hAnsi="Arial"/>
          <w:sz w:val="22"/>
          <w:szCs w:val="22"/>
          <w:lang w:val="nl"/>
        </w:rPr>
        <w:t xml:space="preserve">n van ’s werelds populairste bedrijfswagens, waarvan er </w:t>
      </w:r>
      <w:proofErr w:type="gramStart"/>
      <w:r>
        <w:rPr>
          <w:rFonts w:ascii="Arial" w:hAnsi="Arial"/>
          <w:sz w:val="22"/>
          <w:szCs w:val="22"/>
          <w:lang w:val="nl"/>
        </w:rPr>
        <w:t>inmiddels</w:t>
      </w:r>
      <w:proofErr w:type="gramEnd"/>
      <w:r>
        <w:rPr>
          <w:rFonts w:ascii="Arial" w:hAnsi="Arial"/>
          <w:sz w:val="22"/>
          <w:szCs w:val="22"/>
          <w:lang w:val="nl"/>
        </w:rPr>
        <w:t xml:space="preserve"> bijna 8 miljoen zijn gebouwd. Allemaal achter elkaar gezet, zouden die Transits de omtrek van de </w:t>
      </w:r>
      <w:r w:rsidR="00FD43C5">
        <w:rPr>
          <w:rFonts w:ascii="Arial" w:hAnsi="Arial"/>
          <w:sz w:val="22"/>
          <w:szCs w:val="22"/>
          <w:lang w:val="nl"/>
        </w:rPr>
        <w:t>a</w:t>
      </w:r>
      <w:r>
        <w:rPr>
          <w:rFonts w:ascii="Arial" w:hAnsi="Arial"/>
          <w:sz w:val="22"/>
          <w:szCs w:val="22"/>
          <w:lang w:val="nl"/>
        </w:rPr>
        <w:t xml:space="preserve">arde omspannen. </w:t>
      </w:r>
      <w:r>
        <w:rPr>
          <w:rFonts w:ascii="Arial" w:hAnsi="Arial" w:cs="Arial"/>
          <w:sz w:val="22"/>
          <w:szCs w:val="22"/>
          <w:lang w:val="nl"/>
        </w:rPr>
        <w:t>Dankzij de nieuwste generatie Transits behoudt Ford haar toonaangevende positie in het segment van de lichte bedrijfswagens</w:t>
      </w:r>
      <w:r w:rsidR="00FD43C5">
        <w:rPr>
          <w:rFonts w:ascii="Arial" w:hAnsi="Arial" w:cs="Arial"/>
          <w:sz w:val="22"/>
          <w:szCs w:val="22"/>
          <w:lang w:val="nl"/>
        </w:rPr>
        <w:t>.</w:t>
      </w:r>
      <w:r>
        <w:rPr>
          <w:rFonts w:ascii="Arial" w:hAnsi="Arial" w:cs="Arial"/>
          <w:sz w:val="22"/>
          <w:szCs w:val="22"/>
          <w:lang w:val="nl"/>
        </w:rPr>
        <w:t xml:space="preserve"> </w:t>
      </w:r>
      <w:r w:rsidR="00FD43C5">
        <w:rPr>
          <w:rFonts w:ascii="Arial" w:hAnsi="Arial" w:cs="Arial"/>
          <w:sz w:val="22"/>
          <w:szCs w:val="22"/>
          <w:lang w:val="nl"/>
        </w:rPr>
        <w:t>D</w:t>
      </w:r>
      <w:r>
        <w:rPr>
          <w:rFonts w:ascii="Arial" w:hAnsi="Arial" w:cs="Arial"/>
          <w:sz w:val="22"/>
          <w:szCs w:val="22"/>
          <w:lang w:val="nl"/>
        </w:rPr>
        <w:t xml:space="preserve">e kwaliteit van de modellen, de lage exploitatiekosten en het sterke dealer- en servicenetwerk </w:t>
      </w:r>
      <w:r w:rsidR="00FD43C5">
        <w:rPr>
          <w:rFonts w:ascii="Arial" w:hAnsi="Arial" w:cs="Arial"/>
          <w:sz w:val="22"/>
          <w:szCs w:val="22"/>
          <w:lang w:val="nl"/>
        </w:rPr>
        <w:t xml:space="preserve">werden </w:t>
      </w:r>
      <w:r>
        <w:rPr>
          <w:rFonts w:ascii="Arial" w:hAnsi="Arial" w:cs="Arial"/>
          <w:sz w:val="22"/>
          <w:szCs w:val="22"/>
          <w:lang w:val="nl"/>
        </w:rPr>
        <w:t>recent</w:t>
      </w:r>
      <w:r w:rsidR="00FD43C5">
        <w:rPr>
          <w:rFonts w:ascii="Arial" w:hAnsi="Arial" w:cs="Arial"/>
          <w:sz w:val="22"/>
          <w:szCs w:val="22"/>
          <w:lang w:val="nl"/>
        </w:rPr>
        <w:t xml:space="preserve"> voor de tweede </w:t>
      </w:r>
      <w:r w:rsidR="00254569">
        <w:rPr>
          <w:rFonts w:ascii="Arial" w:hAnsi="Arial" w:cs="Arial"/>
          <w:sz w:val="22"/>
          <w:szCs w:val="22"/>
          <w:lang w:val="nl"/>
        </w:rPr>
        <w:t xml:space="preserve">keer </w:t>
      </w:r>
      <w:r>
        <w:rPr>
          <w:rFonts w:ascii="Arial" w:hAnsi="Arial" w:cs="Arial"/>
          <w:sz w:val="22"/>
          <w:szCs w:val="22"/>
          <w:lang w:val="nl"/>
        </w:rPr>
        <w:t xml:space="preserve">bekroond met de titel </w:t>
      </w:r>
      <w:r w:rsidR="00C308F9">
        <w:rPr>
          <w:rFonts w:ascii="Arial" w:hAnsi="Arial" w:cs="Arial"/>
          <w:sz w:val="22"/>
          <w:szCs w:val="22"/>
          <w:lang w:val="nl"/>
        </w:rPr>
        <w:t>‘</w:t>
      </w:r>
      <w:r>
        <w:rPr>
          <w:rFonts w:ascii="Arial" w:hAnsi="Arial" w:cs="Arial"/>
          <w:sz w:val="22"/>
          <w:szCs w:val="22"/>
          <w:lang w:val="nl"/>
        </w:rPr>
        <w:t>Bestelauto van het Jaar</w:t>
      </w:r>
      <w:r w:rsidR="00C308F9">
        <w:rPr>
          <w:rFonts w:ascii="Arial" w:hAnsi="Arial" w:cs="Arial"/>
          <w:sz w:val="22"/>
          <w:szCs w:val="22"/>
          <w:lang w:val="nl"/>
        </w:rPr>
        <w:t>’</w:t>
      </w:r>
      <w:r>
        <w:rPr>
          <w:rFonts w:ascii="Arial" w:hAnsi="Arial" w:cs="Arial"/>
          <w:sz w:val="22"/>
          <w:szCs w:val="22"/>
          <w:lang w:val="nl"/>
        </w:rPr>
        <w:t xml:space="preserve">. </w:t>
      </w:r>
      <w:r w:rsidR="00141239">
        <w:rPr>
          <w:rFonts w:ascii="Arial" w:hAnsi="Arial" w:cs="Arial"/>
          <w:sz w:val="22"/>
          <w:szCs w:val="22"/>
          <w:lang w:val="nl"/>
        </w:rPr>
        <w:t>D</w:t>
      </w:r>
      <w:r w:rsidR="003E3442">
        <w:rPr>
          <w:rFonts w:ascii="Arial" w:hAnsi="Arial" w:cs="Arial"/>
          <w:sz w:val="22"/>
          <w:szCs w:val="22"/>
          <w:lang w:val="nl"/>
        </w:rPr>
        <w:t xml:space="preserve">ankzij de uitgebreide modellijn van vier Transit-modellen is Ford in het eerste halfjaar van 2015, met een stijging </w:t>
      </w:r>
      <w:r w:rsidR="00C308F9">
        <w:rPr>
          <w:rFonts w:ascii="Arial" w:hAnsi="Arial" w:cs="Arial"/>
          <w:sz w:val="22"/>
          <w:szCs w:val="22"/>
          <w:lang w:val="nl"/>
        </w:rPr>
        <w:t xml:space="preserve">van de verkoopaantallen </w:t>
      </w:r>
      <w:r w:rsidR="003E3442">
        <w:rPr>
          <w:rFonts w:ascii="Arial" w:hAnsi="Arial" w:cs="Arial"/>
          <w:sz w:val="22"/>
          <w:szCs w:val="22"/>
          <w:lang w:val="nl"/>
        </w:rPr>
        <w:t xml:space="preserve">van maar liefst 33 procent ten opzichte van het jaar daarvoor, het op </w:t>
      </w:r>
      <w:r w:rsidR="00897B60">
        <w:rPr>
          <w:rFonts w:ascii="Arial" w:hAnsi="Arial" w:cs="Arial"/>
          <w:sz w:val="22"/>
          <w:szCs w:val="22"/>
          <w:lang w:val="nl"/>
        </w:rPr>
        <w:t>éé</w:t>
      </w:r>
      <w:r w:rsidR="003E3442">
        <w:rPr>
          <w:rFonts w:ascii="Arial" w:hAnsi="Arial" w:cs="Arial"/>
          <w:sz w:val="22"/>
          <w:szCs w:val="22"/>
          <w:lang w:val="nl"/>
        </w:rPr>
        <w:t xml:space="preserve">n na best </w:t>
      </w:r>
      <w:proofErr w:type="gramStart"/>
      <w:r w:rsidR="003E3442">
        <w:rPr>
          <w:rFonts w:ascii="Arial" w:hAnsi="Arial" w:cs="Arial"/>
          <w:sz w:val="22"/>
          <w:szCs w:val="22"/>
          <w:lang w:val="nl"/>
        </w:rPr>
        <w:t>verkopende</w:t>
      </w:r>
      <w:proofErr w:type="gramEnd"/>
      <w:r w:rsidR="003E3442">
        <w:rPr>
          <w:rFonts w:ascii="Arial" w:hAnsi="Arial" w:cs="Arial"/>
          <w:sz w:val="22"/>
          <w:szCs w:val="22"/>
          <w:lang w:val="nl"/>
        </w:rPr>
        <w:t xml:space="preserve"> bedrijfswagenmerk in Europa geworden.</w:t>
      </w:r>
      <w:r w:rsidR="003E3442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891FC3" w:rsidRDefault="00891FC3" w:rsidP="003209B7">
      <w:pPr>
        <w:rPr>
          <w:rFonts w:ascii="Arial" w:hAnsi="Arial" w:cs="Arial"/>
          <w:sz w:val="22"/>
          <w:szCs w:val="22"/>
          <w:lang w:val="nl-NL"/>
        </w:rPr>
      </w:pPr>
    </w:p>
    <w:p w:rsidR="00820863" w:rsidRDefault="00820863" w:rsidP="003209B7">
      <w:pPr>
        <w:rPr>
          <w:rFonts w:ascii="Arial" w:hAnsi="Arial" w:cs="Arial"/>
          <w:sz w:val="22"/>
          <w:szCs w:val="22"/>
          <w:lang w:val="nl-NL"/>
        </w:rPr>
      </w:pPr>
    </w:p>
    <w:p w:rsidR="00891FC3" w:rsidRDefault="00891FC3" w:rsidP="00820863">
      <w:pPr>
        <w:jc w:val="center"/>
        <w:rPr>
          <w:rFonts w:ascii="Arial" w:hAnsi="Arial" w:cs="Arial"/>
          <w:sz w:val="18"/>
          <w:szCs w:val="18"/>
          <w:lang w:val="nl-NL"/>
        </w:rPr>
      </w:pPr>
      <w:r w:rsidRPr="00D653A6">
        <w:rPr>
          <w:rFonts w:ascii="Arial" w:hAnsi="Arial" w:cs="Arial"/>
          <w:sz w:val="18"/>
          <w:szCs w:val="18"/>
          <w:lang w:val="nl-NL"/>
        </w:rPr>
        <w:t># # #</w:t>
      </w:r>
    </w:p>
    <w:p w:rsidR="00820863" w:rsidRDefault="00820863" w:rsidP="00820863">
      <w:pPr>
        <w:jc w:val="center"/>
        <w:rPr>
          <w:rFonts w:ascii="Arial" w:hAnsi="Arial" w:cs="Arial"/>
          <w:sz w:val="18"/>
          <w:szCs w:val="18"/>
          <w:lang w:val="nl-NL"/>
        </w:rPr>
      </w:pPr>
    </w:p>
    <w:p w:rsidR="00820863" w:rsidRPr="00D653A6" w:rsidRDefault="00820863" w:rsidP="00820863">
      <w:pPr>
        <w:jc w:val="center"/>
        <w:rPr>
          <w:rFonts w:ascii="Arial" w:hAnsi="Arial" w:cs="Arial"/>
          <w:sz w:val="18"/>
          <w:szCs w:val="18"/>
          <w:lang w:val="nl-NL"/>
        </w:rPr>
      </w:pPr>
      <w:bookmarkStart w:id="0" w:name="_GoBack"/>
      <w:bookmarkEnd w:id="0"/>
    </w:p>
    <w:p w:rsidR="00DA7CCC" w:rsidRPr="009A40CF" w:rsidRDefault="00DA7CCC" w:rsidP="009A40CF">
      <w:pPr>
        <w:jc w:val="center"/>
        <w:rPr>
          <w:rFonts w:ascii="Arial" w:hAnsi="Arial" w:cs="Arial"/>
          <w:b/>
          <w:bCs/>
          <w:i/>
          <w:iCs/>
          <w:lang w:val="nl-NL"/>
        </w:rPr>
      </w:pPr>
    </w:p>
    <w:p w:rsidR="003A475C" w:rsidRPr="009A40CF" w:rsidRDefault="003A475C" w:rsidP="00584EDD">
      <w:pPr>
        <w:rPr>
          <w:rFonts w:ascii="Arial" w:hAnsi="Arial" w:cs="Arial"/>
          <w:bCs/>
          <w:iCs/>
          <w:lang w:val="nl-NL"/>
        </w:rPr>
      </w:pPr>
      <w:r w:rsidRPr="009A40CF">
        <w:rPr>
          <w:rFonts w:ascii="Arial" w:hAnsi="Arial" w:cs="Arial"/>
          <w:b/>
          <w:bCs/>
          <w:i/>
          <w:iCs/>
          <w:lang w:val="nl-NL"/>
        </w:rPr>
        <w:t xml:space="preserve">Over Ford Motor </w:t>
      </w:r>
      <w:proofErr w:type="gramStart"/>
      <w:r w:rsidRPr="009A40CF">
        <w:rPr>
          <w:rFonts w:ascii="Arial" w:hAnsi="Arial" w:cs="Arial"/>
          <w:b/>
          <w:bCs/>
          <w:i/>
          <w:iCs/>
          <w:lang w:val="nl-NL"/>
        </w:rPr>
        <w:t>Company</w:t>
      </w:r>
      <w:proofErr w:type="gramEnd"/>
    </w:p>
    <w:p w:rsidR="003A475C" w:rsidRPr="00650EF7" w:rsidRDefault="003A475C">
      <w:pPr>
        <w:autoSpaceDE w:val="0"/>
        <w:autoSpaceDN w:val="0"/>
        <w:adjustRightInd w:val="0"/>
        <w:rPr>
          <w:rFonts w:ascii="Arial" w:hAnsi="Arial"/>
          <w:bCs/>
          <w:color w:val="000000"/>
          <w:lang w:val="nl-NL"/>
        </w:rPr>
      </w:pPr>
      <w:r w:rsidRPr="00650EF7">
        <w:rPr>
          <w:rFonts w:ascii="Arial" w:hAnsi="Arial" w:cs="Arial"/>
          <w:bCs/>
          <w:i/>
          <w:iCs/>
          <w:lang w:val="nl-NL"/>
        </w:rPr>
        <w:t xml:space="preserve">Ford Motor </w:t>
      </w:r>
      <w:proofErr w:type="gramStart"/>
      <w:r w:rsidRPr="00650EF7">
        <w:rPr>
          <w:rFonts w:ascii="Arial" w:hAnsi="Arial" w:cs="Arial"/>
          <w:bCs/>
          <w:i/>
          <w:iCs/>
          <w:lang w:val="nl-NL"/>
        </w:rPr>
        <w:t>Company</w:t>
      </w:r>
      <w:proofErr w:type="gramEnd"/>
      <w:r w:rsidRPr="00650EF7">
        <w:rPr>
          <w:rFonts w:ascii="Arial" w:hAnsi="Arial" w:cs="Arial"/>
          <w:bCs/>
          <w:i/>
          <w:iCs/>
          <w:lang w:val="nl-NL"/>
        </w:rPr>
        <w:t xml:space="preserve"> is gevestigd in </w:t>
      </w:r>
      <w:proofErr w:type="spellStart"/>
      <w:r w:rsidRPr="00650EF7">
        <w:rPr>
          <w:rFonts w:ascii="Arial" w:hAnsi="Arial" w:cs="Arial"/>
          <w:bCs/>
          <w:i/>
          <w:iCs/>
          <w:lang w:val="nl-NL"/>
        </w:rPr>
        <w:t>Dearborn</w:t>
      </w:r>
      <w:proofErr w:type="spellEnd"/>
      <w:r w:rsidRPr="00650EF7">
        <w:rPr>
          <w:rFonts w:ascii="Arial" w:hAnsi="Arial" w:cs="Arial"/>
          <w:bCs/>
          <w:i/>
          <w:iCs/>
          <w:lang w:val="nl-NL"/>
        </w:rPr>
        <w:t>, Michigan (VS), en is een toonaangevend bedrijf in de auto-industrie. Het bedrijf houdt zich op zes continenten bezig met de fabricage of distributie van auto's.</w:t>
      </w:r>
      <w:r w:rsidRPr="00650EF7">
        <w:rPr>
          <w:rFonts w:ascii="Arial" w:hAnsi="Arial" w:cs="Arial"/>
          <w:bCs/>
          <w:iCs/>
          <w:lang w:val="nl-NL"/>
        </w:rPr>
        <w:t xml:space="preserve"> </w:t>
      </w:r>
      <w:r w:rsidRPr="00650EF7">
        <w:rPr>
          <w:rFonts w:ascii="Arial" w:hAnsi="Arial" w:cs="Arial"/>
          <w:bCs/>
          <w:i/>
          <w:iCs/>
          <w:lang w:val="nl-NL"/>
        </w:rPr>
        <w:t>Het bedrijf beschikt wereldwijd over ongeveer 1</w:t>
      </w:r>
      <w:r w:rsidR="005F4A8E">
        <w:rPr>
          <w:rFonts w:ascii="Arial" w:hAnsi="Arial" w:cs="Arial"/>
          <w:bCs/>
          <w:i/>
          <w:iCs/>
          <w:lang w:val="nl-NL"/>
        </w:rPr>
        <w:t>94</w:t>
      </w:r>
      <w:r w:rsidRPr="00650EF7">
        <w:rPr>
          <w:rFonts w:ascii="Arial" w:hAnsi="Arial" w:cs="Arial"/>
          <w:bCs/>
          <w:i/>
          <w:iCs/>
          <w:lang w:val="nl-NL"/>
        </w:rPr>
        <w:t>.000 medewerkers en 6</w:t>
      </w:r>
      <w:r w:rsidR="005F4A8E">
        <w:rPr>
          <w:rFonts w:ascii="Arial" w:hAnsi="Arial" w:cs="Arial"/>
          <w:bCs/>
          <w:i/>
          <w:iCs/>
          <w:lang w:val="nl-NL"/>
        </w:rPr>
        <w:t>6</w:t>
      </w:r>
      <w:r w:rsidRPr="00650EF7">
        <w:rPr>
          <w:rFonts w:ascii="Arial" w:hAnsi="Arial" w:cs="Arial"/>
          <w:bCs/>
          <w:i/>
          <w:iCs/>
          <w:lang w:val="nl-NL"/>
        </w:rPr>
        <w:t xml:space="preserve"> fabrieken en exploiteert de merken Ford en Lincoln.</w:t>
      </w:r>
      <w:r w:rsidRPr="00650EF7">
        <w:rPr>
          <w:rFonts w:ascii="Arial" w:hAnsi="Arial" w:cs="Arial"/>
          <w:bCs/>
          <w:iCs/>
          <w:lang w:val="nl-NL"/>
        </w:rPr>
        <w:t xml:space="preserve"> </w:t>
      </w:r>
      <w:r w:rsidRPr="00650EF7">
        <w:rPr>
          <w:rFonts w:ascii="Arial" w:hAnsi="Arial" w:cs="Arial"/>
          <w:bCs/>
          <w:i/>
          <w:iCs/>
          <w:lang w:val="nl-NL"/>
        </w:rPr>
        <w:t xml:space="preserve">Via Ford Motor Credit </w:t>
      </w:r>
      <w:proofErr w:type="gramStart"/>
      <w:r w:rsidRPr="00650EF7">
        <w:rPr>
          <w:rFonts w:ascii="Arial" w:hAnsi="Arial" w:cs="Arial"/>
          <w:bCs/>
          <w:i/>
          <w:iCs/>
          <w:lang w:val="nl-NL"/>
        </w:rPr>
        <w:t>Company</w:t>
      </w:r>
      <w:proofErr w:type="gramEnd"/>
      <w:r w:rsidRPr="00650EF7">
        <w:rPr>
          <w:rFonts w:ascii="Arial" w:hAnsi="Arial" w:cs="Arial"/>
          <w:bCs/>
          <w:i/>
          <w:iCs/>
          <w:lang w:val="nl-NL"/>
        </w:rPr>
        <w:t xml:space="preserve"> biedt het bedrijf financiële diensten aan.</w:t>
      </w:r>
      <w:r w:rsidRPr="00650EF7">
        <w:rPr>
          <w:rFonts w:ascii="Arial" w:hAnsi="Arial" w:cs="Arial"/>
          <w:bCs/>
          <w:iCs/>
          <w:lang w:val="nl-NL"/>
        </w:rPr>
        <w:t xml:space="preserve"> </w:t>
      </w:r>
      <w:proofErr w:type="gramStart"/>
      <w:r w:rsidRPr="00650EF7">
        <w:rPr>
          <w:rFonts w:ascii="Arial" w:hAnsi="Arial" w:cs="Arial"/>
          <w:bCs/>
          <w:i/>
          <w:iCs/>
          <w:lang w:val="nl-NL"/>
        </w:rPr>
        <w:t xml:space="preserve">Ga naar </w:t>
      </w:r>
      <w:hyperlink r:id="rId9" w:history="1">
        <w:r w:rsidRPr="00650EF7">
          <w:rPr>
            <w:rStyle w:val="Hyperlink"/>
            <w:rFonts w:ascii="Arial" w:hAnsi="Arial" w:cs="Arial"/>
            <w:bCs/>
            <w:i/>
            <w:iCs/>
            <w:lang w:val="nl-NL"/>
          </w:rPr>
          <w:t>www.corporate.ford.com</w:t>
        </w:r>
      </w:hyperlink>
      <w:r w:rsidRPr="00650EF7">
        <w:rPr>
          <w:rFonts w:ascii="Arial" w:hAnsi="Arial" w:cs="Arial"/>
          <w:bCs/>
          <w:i/>
          <w:iCs/>
          <w:lang w:val="nl-NL"/>
        </w:rPr>
        <w:t xml:space="preserve"> voor meer informatie over de producten van Ford.</w:t>
      </w:r>
      <w:bookmarkStart w:id="1" w:name="date"/>
      <w:bookmarkEnd w:id="1"/>
      <w:proofErr w:type="gramEnd"/>
    </w:p>
    <w:p w:rsidR="003A475C" w:rsidRPr="00650EF7" w:rsidRDefault="003A475C">
      <w:pPr>
        <w:autoSpaceDE w:val="0"/>
        <w:autoSpaceDN w:val="0"/>
        <w:adjustRightInd w:val="0"/>
        <w:rPr>
          <w:rFonts w:ascii="Arial" w:hAnsi="Arial"/>
          <w:bCs/>
          <w:color w:val="000000"/>
          <w:lang w:val="nl-NL"/>
        </w:rPr>
      </w:pPr>
    </w:p>
    <w:p w:rsidR="003A475C" w:rsidRPr="00650EF7" w:rsidRDefault="003A475C">
      <w:pPr>
        <w:rPr>
          <w:rFonts w:ascii="Arial" w:hAnsi="Arial" w:cs="Arial"/>
          <w:bCs/>
          <w:color w:val="000000"/>
          <w:szCs w:val="20"/>
          <w:lang w:val="nl-NL"/>
        </w:rPr>
      </w:pPr>
      <w:r w:rsidRPr="00650EF7">
        <w:rPr>
          <w:rFonts w:ascii="Arial" w:hAnsi="Arial" w:cs="Arial"/>
          <w:b/>
          <w:i/>
          <w:color w:val="000000"/>
          <w:szCs w:val="20"/>
          <w:lang w:val="nl-NL"/>
        </w:rPr>
        <w:t>Ford Europa</w:t>
      </w:r>
      <w:r w:rsidRPr="00650EF7">
        <w:rPr>
          <w:rFonts w:ascii="Arial" w:hAnsi="Arial" w:cs="Arial"/>
          <w:i/>
          <w:color w:val="000000"/>
          <w:szCs w:val="20"/>
          <w:lang w:val="nl-NL"/>
        </w:rPr>
        <w:t xml:space="preserve"> fabriceert, verkoopt en onderhoudt auto's van het merk Ford in 50 afzonderlijke markten en heeft ongeveer </w:t>
      </w:r>
      <w:r w:rsidR="005F4A8E">
        <w:rPr>
          <w:rFonts w:ascii="Arial" w:hAnsi="Arial" w:cs="Arial"/>
          <w:i/>
          <w:color w:val="000000"/>
          <w:szCs w:val="20"/>
          <w:lang w:val="nl-NL"/>
        </w:rPr>
        <w:t>53</w:t>
      </w:r>
      <w:r w:rsidRPr="00650EF7">
        <w:rPr>
          <w:rFonts w:ascii="Arial" w:hAnsi="Arial" w:cs="Arial"/>
          <w:i/>
          <w:color w:val="000000"/>
          <w:szCs w:val="20"/>
          <w:lang w:val="nl-NL"/>
        </w:rPr>
        <w:t>.000 werknemers in dienst. Joint ventures en zelfstandige activiteiten meegeteld, werken er ongeveer 6</w:t>
      </w:r>
      <w:r w:rsidR="006B32D7">
        <w:rPr>
          <w:rFonts w:ascii="Arial" w:hAnsi="Arial" w:cs="Arial"/>
          <w:i/>
          <w:color w:val="000000"/>
          <w:szCs w:val="20"/>
          <w:lang w:val="nl-NL"/>
        </w:rPr>
        <w:t>6</w:t>
      </w:r>
      <w:r w:rsidRPr="00650EF7">
        <w:rPr>
          <w:rFonts w:ascii="Arial" w:hAnsi="Arial" w:cs="Arial"/>
          <w:i/>
          <w:color w:val="000000"/>
          <w:szCs w:val="20"/>
          <w:lang w:val="nl-NL"/>
        </w:rPr>
        <w:t>.000 mensen voor het bedrijf.</w:t>
      </w:r>
      <w:r w:rsidRPr="00650EF7">
        <w:rPr>
          <w:rFonts w:ascii="Arial" w:hAnsi="Arial" w:cs="Arial"/>
          <w:color w:val="000000"/>
          <w:szCs w:val="20"/>
          <w:lang w:val="nl-NL"/>
        </w:rPr>
        <w:t xml:space="preserve"> 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Ford Europa bestaat uit Ford Motor Credit </w:t>
      </w:r>
      <w:proofErr w:type="gramStart"/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>Company</w:t>
      </w:r>
      <w:proofErr w:type="gramEnd"/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, Ford Customer Service </w:t>
      </w:r>
      <w:proofErr w:type="spellStart"/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>Division</w:t>
      </w:r>
      <w:proofErr w:type="spellEnd"/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 en 2</w:t>
      </w:r>
      <w:r w:rsidR="006B32D7">
        <w:rPr>
          <w:rFonts w:ascii="Arial" w:hAnsi="Arial" w:cs="Arial"/>
          <w:bCs/>
          <w:i/>
          <w:color w:val="000000"/>
          <w:szCs w:val="20"/>
          <w:lang w:val="nl-NL"/>
        </w:rPr>
        <w:t>3 productiefaciliteiten (1</w:t>
      </w:r>
      <w:r w:rsidR="005F4A8E">
        <w:rPr>
          <w:rFonts w:ascii="Arial" w:hAnsi="Arial" w:cs="Arial"/>
          <w:bCs/>
          <w:i/>
          <w:color w:val="000000"/>
          <w:szCs w:val="20"/>
          <w:lang w:val="nl-NL"/>
        </w:rPr>
        <w:t>5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 eigen of geïntegreerde joint 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lastRenderedPageBreak/>
        <w:t xml:space="preserve">venture-faciliteiten en </w:t>
      </w:r>
      <w:r w:rsidR="005F4A8E">
        <w:rPr>
          <w:rFonts w:ascii="Arial" w:hAnsi="Arial" w:cs="Arial"/>
          <w:bCs/>
          <w:i/>
          <w:color w:val="000000"/>
          <w:szCs w:val="20"/>
          <w:lang w:val="nl-NL"/>
        </w:rPr>
        <w:t>8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 zelfstandige joint venture-faciliteiten).</w:t>
      </w:r>
      <w:r w:rsidRPr="00650EF7">
        <w:rPr>
          <w:rFonts w:ascii="Arial" w:hAnsi="Arial" w:cs="Arial"/>
          <w:bCs/>
          <w:color w:val="000000"/>
          <w:szCs w:val="20"/>
          <w:lang w:val="nl-NL"/>
        </w:rPr>
        <w:t xml:space="preserve"> 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De eerste auto's van Ford werden in 1903 naar Europa verscheept, hetzelfde jaar waarin Ford Motor </w:t>
      </w:r>
      <w:proofErr w:type="gramStart"/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>Company</w:t>
      </w:r>
      <w:proofErr w:type="gramEnd"/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 xml:space="preserve"> is opgericht.</w:t>
      </w:r>
      <w:r w:rsidRPr="00650EF7">
        <w:rPr>
          <w:rFonts w:ascii="Arial" w:hAnsi="Arial" w:cs="Arial"/>
          <w:bCs/>
          <w:color w:val="000000"/>
          <w:szCs w:val="20"/>
          <w:lang w:val="nl-NL"/>
        </w:rPr>
        <w:t xml:space="preserve"> </w:t>
      </w:r>
      <w:r w:rsidRPr="00650EF7">
        <w:rPr>
          <w:rFonts w:ascii="Arial" w:hAnsi="Arial" w:cs="Arial"/>
          <w:bCs/>
          <w:i/>
          <w:color w:val="000000"/>
          <w:szCs w:val="20"/>
          <w:lang w:val="nl-NL"/>
        </w:rPr>
        <w:t>De productie in Europa begon in 1911.</w:t>
      </w:r>
    </w:p>
    <w:p w:rsidR="003A475C" w:rsidRPr="00650EF7" w:rsidRDefault="003A475C">
      <w:pPr>
        <w:autoSpaceDE w:val="0"/>
        <w:autoSpaceDN w:val="0"/>
        <w:spacing w:after="240"/>
        <w:rPr>
          <w:rFonts w:ascii="Arial" w:hAnsi="Arial" w:cs="Arial"/>
          <w:i/>
          <w:lang w:val="nl-NL"/>
        </w:rPr>
      </w:pPr>
      <w:r w:rsidRPr="00650EF7">
        <w:rPr>
          <w:rFonts w:ascii="Arial" w:hAnsi="Arial" w:cs="Arial"/>
          <w:i/>
          <w:lang w:val="nl-NL"/>
        </w:rPr>
        <w:br/>
      </w:r>
      <w:r w:rsidRPr="00650EF7">
        <w:rPr>
          <w:rFonts w:ascii="Arial" w:hAnsi="Arial" w:cs="Arial"/>
          <w:u w:val="single"/>
          <w:lang w:val="nl-NL"/>
        </w:rPr>
        <w:t>Voor meer informatie over Ford:</w:t>
      </w:r>
    </w:p>
    <w:p w:rsidR="003A475C" w:rsidRPr="00650EF7" w:rsidRDefault="003A475C">
      <w:pPr>
        <w:rPr>
          <w:rFonts w:ascii="Arial" w:hAnsi="Arial" w:cs="Arial"/>
          <w:lang w:val="nl-NL"/>
        </w:rPr>
      </w:pPr>
      <w:r w:rsidRPr="00650EF7">
        <w:rPr>
          <w:rFonts w:ascii="Arial" w:hAnsi="Arial" w:cs="Arial"/>
          <w:lang w:val="nl-NL"/>
        </w:rPr>
        <w:t>Ford Nederland B.V.</w:t>
      </w:r>
    </w:p>
    <w:p w:rsidR="003A475C" w:rsidRPr="00650EF7" w:rsidRDefault="003A475C">
      <w:pPr>
        <w:rPr>
          <w:rFonts w:ascii="Arial" w:hAnsi="Arial" w:cs="Arial"/>
          <w:lang w:val="nl-NL"/>
        </w:rPr>
      </w:pPr>
      <w:r w:rsidRPr="00650EF7">
        <w:rPr>
          <w:rFonts w:ascii="Arial" w:hAnsi="Arial" w:cs="Arial"/>
          <w:lang w:val="nl-NL"/>
        </w:rPr>
        <w:t>Afdeling Public Relations</w:t>
      </w:r>
    </w:p>
    <w:p w:rsidR="003A475C" w:rsidRPr="00650EF7" w:rsidRDefault="00F3740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Sebastiaan van de Pol</w:t>
      </w:r>
    </w:p>
    <w:p w:rsidR="003A475C" w:rsidRPr="00650EF7" w:rsidRDefault="00F3740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Telefoon: 020-5044778</w:t>
      </w:r>
    </w:p>
    <w:p w:rsidR="003A475C" w:rsidRPr="00094376" w:rsidRDefault="003C1574">
      <w:pPr>
        <w:rPr>
          <w:rFonts w:ascii="Arial" w:hAnsi="Arial" w:cs="Arial"/>
          <w:lang w:val="de-DE"/>
        </w:rPr>
      </w:pPr>
      <w:r w:rsidRPr="00094376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>-</w:t>
      </w:r>
      <w:r w:rsidRPr="00094376">
        <w:rPr>
          <w:rFonts w:ascii="Arial" w:hAnsi="Arial" w:cs="Arial"/>
          <w:lang w:val="de-DE"/>
        </w:rPr>
        <w:t>mail</w:t>
      </w:r>
      <w:r w:rsidR="003A475C" w:rsidRPr="00094376">
        <w:rPr>
          <w:rFonts w:ascii="Arial" w:hAnsi="Arial" w:cs="Arial"/>
          <w:lang w:val="de-DE"/>
        </w:rPr>
        <w:t xml:space="preserve">: </w:t>
      </w:r>
      <w:hyperlink r:id="rId10" w:history="1">
        <w:r w:rsidR="00F3740A" w:rsidRPr="00094376">
          <w:rPr>
            <w:rStyle w:val="Hyperlink"/>
            <w:rFonts w:ascii="Arial" w:hAnsi="Arial" w:cs="Arial"/>
            <w:lang w:val="de-DE"/>
          </w:rPr>
          <w:t>svandepo@ford.com</w:t>
        </w:r>
      </w:hyperlink>
      <w:r w:rsidR="00F3740A" w:rsidRPr="00094376">
        <w:rPr>
          <w:rFonts w:ascii="Arial" w:hAnsi="Arial" w:cs="Arial"/>
          <w:lang w:val="de-DE"/>
        </w:rPr>
        <w:t xml:space="preserve"> </w:t>
      </w:r>
    </w:p>
    <w:p w:rsidR="000E3B31" w:rsidRPr="00820863" w:rsidRDefault="000E3B31">
      <w:pPr>
        <w:rPr>
          <w:rFonts w:ascii="Arial" w:hAnsi="Arial" w:cs="Arial"/>
          <w:lang w:val="en-US"/>
        </w:rPr>
      </w:pPr>
    </w:p>
    <w:p w:rsidR="00D130D1" w:rsidRPr="00104CEC" w:rsidRDefault="003A475C">
      <w:pPr>
        <w:rPr>
          <w:rFonts w:ascii="Arial" w:hAnsi="Arial" w:cs="Arial"/>
          <w:color w:val="0000FF"/>
          <w:u w:val="single"/>
          <w:lang w:val="en-US"/>
        </w:rPr>
      </w:pPr>
      <w:proofErr w:type="spellStart"/>
      <w:r w:rsidRPr="00AF7300">
        <w:rPr>
          <w:rFonts w:ascii="Arial" w:hAnsi="Arial" w:cs="Arial"/>
          <w:lang w:val="en-US"/>
        </w:rPr>
        <w:t>Mediasite</w:t>
      </w:r>
      <w:proofErr w:type="spellEnd"/>
      <w:r w:rsidRPr="00AF7300">
        <w:rPr>
          <w:rFonts w:ascii="Arial" w:hAnsi="Arial" w:cs="Arial"/>
          <w:lang w:val="en-US"/>
        </w:rPr>
        <w:t xml:space="preserve">: </w:t>
      </w:r>
      <w:hyperlink r:id="rId11" w:history="1">
        <w:r w:rsidRPr="00104CEC">
          <w:rPr>
            <w:rStyle w:val="Hyperlink"/>
            <w:rFonts w:ascii="Arial" w:hAnsi="Arial" w:cs="Arial"/>
            <w:lang w:val="en-US"/>
          </w:rPr>
          <w:t>www.fordmediacenter.nl</w:t>
        </w:r>
      </w:hyperlink>
    </w:p>
    <w:p w:rsidR="00D130D1" w:rsidRPr="00AF7300" w:rsidRDefault="00D130D1">
      <w:pPr>
        <w:rPr>
          <w:sz w:val="16"/>
          <w:szCs w:val="16"/>
          <w:lang w:val="en-US" w:eastAsia="nl-NL"/>
        </w:rPr>
      </w:pPr>
    </w:p>
    <w:p w:rsidR="00D130D1" w:rsidRPr="00AF7300" w:rsidRDefault="00D130D1">
      <w:pPr>
        <w:rPr>
          <w:sz w:val="16"/>
          <w:szCs w:val="16"/>
          <w:lang w:val="en-US" w:eastAsia="nl-NL"/>
        </w:rPr>
      </w:pPr>
    </w:p>
    <w:p w:rsidR="00BD6B21" w:rsidRPr="00D130D1" w:rsidRDefault="00891FC3">
      <w:pPr>
        <w:rPr>
          <w:rFonts w:ascii="Arial" w:hAnsi="Arial" w:cs="Arial"/>
          <w:color w:val="0000FF"/>
          <w:u w:val="single"/>
        </w:rPr>
      </w:pPr>
      <w:r>
        <w:rPr>
          <w:noProof/>
          <w:sz w:val="16"/>
          <w:szCs w:val="16"/>
          <w:lang w:val="nl-NL" w:eastAsia="ko-KR"/>
        </w:rPr>
        <w:drawing>
          <wp:inline distT="0" distB="0" distL="0" distR="0" wp14:anchorId="2F967F8A" wp14:editId="3BA7AE7E">
            <wp:extent cx="293370" cy="293370"/>
            <wp:effectExtent l="0" t="0" r="0" b="0"/>
            <wp:docPr id="4" name="Picture 1" descr="Description: logo-faceboo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face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B21">
        <w:rPr>
          <w:sz w:val="16"/>
          <w:szCs w:val="16"/>
          <w:lang w:val="nl-NL" w:eastAsia="nl-NL"/>
        </w:rPr>
        <w:tab/>
      </w:r>
      <w:r>
        <w:rPr>
          <w:rFonts w:ascii="Arial" w:hAnsi="Arial" w:cs="Arial"/>
          <w:noProof/>
          <w:sz w:val="18"/>
          <w:szCs w:val="18"/>
          <w:lang w:val="nl-NL" w:eastAsia="ko-KR"/>
        </w:rPr>
        <w:drawing>
          <wp:inline distT="0" distB="0" distL="0" distR="0" wp14:anchorId="2ADDFE0D" wp14:editId="2168103E">
            <wp:extent cx="724535" cy="293370"/>
            <wp:effectExtent l="0" t="0" r="0" b="0"/>
            <wp:docPr id="1" name="Pictur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B21"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noProof/>
          <w:sz w:val="18"/>
          <w:szCs w:val="18"/>
          <w:lang w:val="nl-NL" w:eastAsia="ko-KR"/>
        </w:rPr>
        <w:drawing>
          <wp:inline distT="0" distB="0" distL="0" distR="0" wp14:anchorId="3043D3FF" wp14:editId="35289D54">
            <wp:extent cx="293370" cy="293370"/>
            <wp:effectExtent l="0" t="0" r="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B21" w:rsidRPr="00D130D1" w:rsidSect="00897B60"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382" w:right="1440" w:bottom="1843" w:left="144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75" w:rsidRDefault="00EB3175">
      <w:pPr>
        <w:rPr>
          <w:lang w:val="nl-NL"/>
        </w:rPr>
      </w:pPr>
      <w:r>
        <w:rPr>
          <w:lang w:val="nl-NL"/>
        </w:rPr>
        <w:separator/>
      </w:r>
    </w:p>
  </w:endnote>
  <w:endnote w:type="continuationSeparator" w:id="0">
    <w:p w:rsidR="00EB3175" w:rsidRDefault="00EB3175">
      <w:pPr>
        <w:rPr>
          <w:lang w:val="nl-NL"/>
        </w:rPr>
      </w:pPr>
      <w:r>
        <w:rPr>
          <w:lang w:val="nl-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67" w:rsidRDefault="000A3F58">
    <w:pPr>
      <w:pStyle w:val="Footer"/>
      <w:framePr w:wrap="around" w:vAnchor="text" w:hAnchor="margin" w:xAlign="center" w:y="1"/>
      <w:rPr>
        <w:rStyle w:val="PageNumber"/>
        <w:lang w:val="nl-NL"/>
      </w:rPr>
    </w:pPr>
    <w:r>
      <w:rPr>
        <w:rStyle w:val="PageNumber"/>
        <w:lang w:val="nl-NL"/>
      </w:rPr>
      <w:fldChar w:fldCharType="begin"/>
    </w:r>
    <w:r>
      <w:rPr>
        <w:rStyle w:val="PageNumber"/>
        <w:lang w:val="nl-NL"/>
      </w:rPr>
      <w:instrText xml:space="preserve">PAGE  </w:instrText>
    </w:r>
    <w:r>
      <w:rPr>
        <w:rStyle w:val="PageNumber"/>
        <w:lang w:val="nl-NL"/>
      </w:rPr>
      <w:fldChar w:fldCharType="end"/>
    </w:r>
  </w:p>
  <w:p w:rsidR="00231967" w:rsidRDefault="00231967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67" w:rsidRDefault="000A3F58">
    <w:pPr>
      <w:pStyle w:val="Footer"/>
      <w:framePr w:wrap="around" w:vAnchor="text" w:hAnchor="margin" w:xAlign="center" w:y="1"/>
      <w:rPr>
        <w:rStyle w:val="PageNumber"/>
        <w:lang w:val="nl-NL"/>
      </w:rPr>
    </w:pPr>
    <w:r>
      <w:rPr>
        <w:rStyle w:val="PageNumber"/>
        <w:lang w:val="nl-NL"/>
      </w:rPr>
      <w:fldChar w:fldCharType="begin"/>
    </w:r>
    <w:r>
      <w:rPr>
        <w:rStyle w:val="PageNumber"/>
        <w:lang w:val="nl-NL"/>
      </w:rPr>
      <w:instrText xml:space="preserve">PAGE  </w:instrText>
    </w:r>
    <w:r>
      <w:rPr>
        <w:rStyle w:val="PageNumber"/>
        <w:lang w:val="nl-NL"/>
      </w:rPr>
      <w:fldChar w:fldCharType="separate"/>
    </w:r>
    <w:r w:rsidR="00820863">
      <w:rPr>
        <w:rStyle w:val="PageNumber"/>
        <w:noProof/>
        <w:lang w:val="nl-NL"/>
      </w:rPr>
      <w:t>2</w:t>
    </w:r>
    <w:r>
      <w:rPr>
        <w:rStyle w:val="PageNumber"/>
        <w:lang w:val="nl-NL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231967">
      <w:tc>
        <w:tcPr>
          <w:tcW w:w="9468" w:type="dxa"/>
        </w:tcPr>
        <w:p w:rsidR="00231967" w:rsidRDefault="00231967">
          <w:pPr>
            <w:pStyle w:val="Footer"/>
            <w:jc w:val="center"/>
            <w:rPr>
              <w:rFonts w:ascii="Arial" w:hAnsi="Arial" w:cs="Arial"/>
              <w:lang w:val="nl-NL"/>
            </w:rPr>
          </w:pPr>
        </w:p>
        <w:p w:rsidR="00231967" w:rsidRDefault="00231967">
          <w:pPr>
            <w:pStyle w:val="Footer"/>
            <w:jc w:val="center"/>
            <w:rPr>
              <w:rFonts w:ascii="Arial" w:hAnsi="Arial" w:cs="Arial"/>
              <w:lang w:val="nl-NL"/>
            </w:rPr>
          </w:pPr>
        </w:p>
        <w:p w:rsidR="004C5536" w:rsidRDefault="004C5536" w:rsidP="004C5536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5"/>
              <w:szCs w:val="15"/>
              <w:lang w:val="nl-NL"/>
            </w:rPr>
          </w:pPr>
          <w:proofErr w:type="gramStart"/>
          <w:r>
            <w:rPr>
              <w:rFonts w:ascii="Arial" w:hAnsi="Arial" w:cs="Arial"/>
              <w:sz w:val="15"/>
              <w:szCs w:val="15"/>
              <w:lang w:val="nl-NL"/>
            </w:rPr>
            <w:t xml:space="preserve">Ga naar </w:t>
          </w:r>
          <w:hyperlink r:id="rId1" w:history="1">
            <w:r>
              <w:rPr>
                <w:rStyle w:val="Hyperlink"/>
                <w:rFonts w:ascii="Arial" w:hAnsi="Arial" w:cs="Arial"/>
                <w:sz w:val="15"/>
                <w:szCs w:val="15"/>
                <w:lang w:val="nl-NL"/>
              </w:rPr>
              <w:t>www.fordmediacenter.nl</w:t>
            </w:r>
          </w:hyperlink>
          <w:r>
            <w:rPr>
              <w:rFonts w:ascii="Arial" w:hAnsi="Arial" w:cs="Arial"/>
              <w:sz w:val="15"/>
              <w:szCs w:val="15"/>
              <w:lang w:val="nl-NL"/>
            </w:rPr>
            <w:t xml:space="preserve"> voor persinformatie, aanvullend materiaal, hoge-resolutiefoto's en video´s</w:t>
          </w:r>
          <w:proofErr w:type="gramEnd"/>
        </w:p>
        <w:p w:rsidR="00231967" w:rsidRDefault="004C5536" w:rsidP="004C5536">
          <w:pPr>
            <w:tabs>
              <w:tab w:val="center" w:pos="4320"/>
              <w:tab w:val="right" w:pos="8640"/>
            </w:tabs>
            <w:jc w:val="center"/>
            <w:rPr>
              <w:lang w:val="nl-NL"/>
            </w:rPr>
          </w:pPr>
          <w:r>
            <w:rPr>
              <w:rFonts w:ascii="Arial" w:hAnsi="Arial" w:cs="Arial"/>
              <w:sz w:val="15"/>
              <w:szCs w:val="15"/>
              <w:lang w:val="nl-NL"/>
            </w:rPr>
            <w:t xml:space="preserve">Volg Ford op </w:t>
          </w:r>
          <w:hyperlink r:id="rId2" w:history="1">
            <w:r>
              <w:rPr>
                <w:rStyle w:val="Hyperlink"/>
                <w:rFonts w:ascii="Arial" w:hAnsi="Arial" w:cs="Arial"/>
                <w:sz w:val="15"/>
                <w:szCs w:val="15"/>
                <w:lang w:val="nl-NL"/>
              </w:rPr>
              <w:t>www.facebook.com/FordNederland</w:t>
            </w:r>
          </w:hyperlink>
          <w:r>
            <w:rPr>
              <w:rFonts w:ascii="Arial" w:hAnsi="Arial" w:cs="Arial"/>
              <w:sz w:val="15"/>
              <w:szCs w:val="15"/>
              <w:lang w:val="nl-NL"/>
            </w:rPr>
            <w:t xml:space="preserve">, </w:t>
          </w:r>
          <w:hyperlink r:id="rId3" w:history="1">
            <w:r>
              <w:rPr>
                <w:rStyle w:val="Hyperlink"/>
                <w:rFonts w:ascii="Arial" w:hAnsi="Arial" w:cs="Arial"/>
                <w:sz w:val="15"/>
                <w:szCs w:val="15"/>
                <w:lang w:val="nl-NL"/>
              </w:rPr>
              <w:t>www.twitter.com/PRFordNL</w:t>
            </w:r>
          </w:hyperlink>
          <w:r>
            <w:rPr>
              <w:rFonts w:ascii="Arial" w:hAnsi="Arial" w:cs="Arial"/>
              <w:sz w:val="15"/>
              <w:szCs w:val="15"/>
              <w:lang w:val="nl-NL"/>
            </w:rPr>
            <w:t xml:space="preserve"> of </w:t>
          </w:r>
          <w:hyperlink r:id="rId4" w:history="1">
            <w:r>
              <w:rPr>
                <w:rStyle w:val="Hyperlink"/>
                <w:rFonts w:ascii="Arial" w:hAnsi="Arial" w:cs="Arial"/>
                <w:sz w:val="15"/>
                <w:szCs w:val="15"/>
                <w:lang w:val="nl-NL"/>
              </w:rPr>
              <w:t>http://www.youtube.com/user/Fordnederland</w:t>
            </w:r>
          </w:hyperlink>
        </w:p>
      </w:tc>
      <w:tc>
        <w:tcPr>
          <w:tcW w:w="1788" w:type="dxa"/>
        </w:tcPr>
        <w:p w:rsidR="00231967" w:rsidRDefault="00231967">
          <w:pPr>
            <w:pStyle w:val="Footer"/>
            <w:rPr>
              <w:lang w:val="nl-NL"/>
            </w:rPr>
          </w:pPr>
        </w:p>
      </w:tc>
    </w:tr>
  </w:tbl>
  <w:p w:rsidR="00231967" w:rsidRDefault="00231967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67" w:rsidRDefault="00231967">
    <w:pPr>
      <w:pStyle w:val="Footer"/>
      <w:jc w:val="center"/>
      <w:rPr>
        <w:lang w:val="nl-NL"/>
      </w:rPr>
    </w:pPr>
  </w:p>
  <w:p w:rsidR="00231967" w:rsidRDefault="00231967">
    <w:pPr>
      <w:pStyle w:val="Footer"/>
      <w:jc w:val="center"/>
      <w:rPr>
        <w:lang w:val="nl-NL"/>
      </w:rPr>
    </w:pPr>
  </w:p>
  <w:p w:rsidR="004C5536" w:rsidRDefault="004C5536" w:rsidP="004C5536">
    <w:pPr>
      <w:tabs>
        <w:tab w:val="center" w:pos="4320"/>
        <w:tab w:val="right" w:pos="8640"/>
      </w:tabs>
      <w:jc w:val="center"/>
      <w:rPr>
        <w:rFonts w:ascii="Arial" w:hAnsi="Arial" w:cs="Arial"/>
        <w:sz w:val="15"/>
        <w:szCs w:val="15"/>
        <w:lang w:val="nl-NL"/>
      </w:rPr>
    </w:pPr>
    <w:proofErr w:type="gramStart"/>
    <w:r>
      <w:rPr>
        <w:rFonts w:ascii="Arial" w:hAnsi="Arial" w:cs="Arial"/>
        <w:sz w:val="15"/>
        <w:szCs w:val="15"/>
        <w:lang w:val="nl-NL"/>
      </w:rPr>
      <w:t xml:space="preserve">Ga naar </w:t>
    </w:r>
    <w:hyperlink r:id="rId1" w:history="1">
      <w:r>
        <w:rPr>
          <w:rStyle w:val="Hyperlink"/>
          <w:rFonts w:ascii="Arial" w:hAnsi="Arial" w:cs="Arial"/>
          <w:sz w:val="15"/>
          <w:szCs w:val="15"/>
          <w:lang w:val="nl-NL"/>
        </w:rPr>
        <w:t>www.fordmediacenter.nl</w:t>
      </w:r>
    </w:hyperlink>
    <w:r>
      <w:rPr>
        <w:rFonts w:ascii="Arial" w:hAnsi="Arial" w:cs="Arial"/>
        <w:sz w:val="15"/>
        <w:szCs w:val="15"/>
        <w:lang w:val="nl-NL"/>
      </w:rPr>
      <w:t xml:space="preserve"> voor persinformatie, aanvullend materiaal, hoge-resolutiefoto's en video´s</w:t>
    </w:r>
    <w:proofErr w:type="gramEnd"/>
  </w:p>
  <w:p w:rsidR="004C5536" w:rsidRDefault="004C5536" w:rsidP="004C5536">
    <w:pPr>
      <w:tabs>
        <w:tab w:val="center" w:pos="4320"/>
        <w:tab w:val="right" w:pos="8640"/>
      </w:tabs>
      <w:jc w:val="center"/>
      <w:rPr>
        <w:rFonts w:ascii="Arial" w:hAnsi="Arial" w:cs="Arial"/>
        <w:sz w:val="15"/>
        <w:szCs w:val="15"/>
        <w:lang w:val="nl-NL"/>
      </w:rPr>
    </w:pPr>
    <w:r>
      <w:rPr>
        <w:rFonts w:ascii="Arial" w:hAnsi="Arial" w:cs="Arial"/>
        <w:sz w:val="15"/>
        <w:szCs w:val="15"/>
        <w:lang w:val="nl-NL"/>
      </w:rPr>
      <w:t xml:space="preserve">Volg Ford op </w:t>
    </w:r>
    <w:hyperlink r:id="rId2" w:history="1">
      <w:r>
        <w:rPr>
          <w:rStyle w:val="Hyperlink"/>
          <w:rFonts w:ascii="Arial" w:hAnsi="Arial" w:cs="Arial"/>
          <w:sz w:val="15"/>
          <w:szCs w:val="15"/>
          <w:lang w:val="nl-NL"/>
        </w:rPr>
        <w:t>www.facebook.com/FordNederland</w:t>
      </w:r>
    </w:hyperlink>
    <w:r>
      <w:rPr>
        <w:rFonts w:ascii="Arial" w:hAnsi="Arial" w:cs="Arial"/>
        <w:sz w:val="15"/>
        <w:szCs w:val="15"/>
        <w:lang w:val="nl-NL"/>
      </w:rPr>
      <w:t xml:space="preserve">, </w:t>
    </w:r>
    <w:hyperlink r:id="rId3" w:history="1">
      <w:r>
        <w:rPr>
          <w:rStyle w:val="Hyperlink"/>
          <w:rFonts w:ascii="Arial" w:hAnsi="Arial" w:cs="Arial"/>
          <w:sz w:val="15"/>
          <w:szCs w:val="15"/>
          <w:lang w:val="nl-NL"/>
        </w:rPr>
        <w:t>www.twitter.com/PRFordNL</w:t>
      </w:r>
    </w:hyperlink>
    <w:r>
      <w:rPr>
        <w:rFonts w:ascii="Arial" w:hAnsi="Arial" w:cs="Arial"/>
        <w:sz w:val="15"/>
        <w:szCs w:val="15"/>
        <w:lang w:val="nl-NL"/>
      </w:rPr>
      <w:t xml:space="preserve"> of </w:t>
    </w:r>
    <w:hyperlink r:id="rId4" w:history="1">
      <w:r>
        <w:rPr>
          <w:rStyle w:val="Hyperlink"/>
          <w:rFonts w:ascii="Arial" w:hAnsi="Arial" w:cs="Arial"/>
          <w:sz w:val="15"/>
          <w:szCs w:val="15"/>
          <w:lang w:val="nl-NL"/>
        </w:rPr>
        <w:t>http://www.youtube.com/user/Fordnederland</w:t>
      </w:r>
    </w:hyperlink>
  </w:p>
  <w:p w:rsidR="00231967" w:rsidRDefault="00231967" w:rsidP="004C5536">
    <w:pPr>
      <w:pStyle w:val="Footer"/>
      <w:jc w:val="center"/>
      <w:rPr>
        <w:rFonts w:ascii="Arial" w:hAnsi="Arial" w:cs="Arial"/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75" w:rsidRDefault="00EB3175">
      <w:pPr>
        <w:rPr>
          <w:lang w:val="nl-NL"/>
        </w:rPr>
      </w:pPr>
      <w:r>
        <w:rPr>
          <w:lang w:val="nl-NL"/>
        </w:rPr>
        <w:separator/>
      </w:r>
    </w:p>
  </w:footnote>
  <w:footnote w:type="continuationSeparator" w:id="0">
    <w:p w:rsidR="00EB3175" w:rsidRDefault="00EB3175">
      <w:pPr>
        <w:rPr>
          <w:lang w:val="nl-NL"/>
        </w:rPr>
      </w:pPr>
      <w:r>
        <w:rPr>
          <w:lang w:val="nl-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E7" w:rsidRDefault="00891FC3" w:rsidP="00F942E7">
    <w:pPr>
      <w:pStyle w:val="Header"/>
      <w:tabs>
        <w:tab w:val="left" w:pos="1483"/>
      </w:tabs>
      <w:ind w:left="360"/>
      <w:rPr>
        <w:smallCaps/>
        <w:sz w:val="48"/>
        <w:szCs w:val="48"/>
        <w:lang w:val="nl"/>
      </w:rPr>
    </w:pPr>
    <w:r>
      <w:rPr>
        <w:noProof/>
        <w:lang w:val="nl-NL" w:eastAsia="ko-KR"/>
      </w:rPr>
      <mc:AlternateContent>
        <mc:Choice Requires="wps">
          <w:drawing>
            <wp:anchor distT="0" distB="0" distL="114294" distR="114294" simplePos="0" relativeHeight="251657216" behindDoc="0" locked="0" layoutInCell="1" allowOverlap="1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0E15E" id="Straight Connector 2" o:spid="_x0000_s1026" style="position:absolute;z-index:2516572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" strokeweight="1pt"/>
          </w:pict>
        </mc:Fallback>
      </mc:AlternateContent>
    </w:r>
    <w:r>
      <w:rPr>
        <w:noProof/>
        <w:lang w:val="nl-NL"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1" name="Picture 9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For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2E7">
      <w:rPr>
        <w:rFonts w:ascii="Book Antiqua" w:hAnsi="Book Antiqua"/>
        <w:smallCaps/>
        <w:sz w:val="48"/>
        <w:lang w:val="nl"/>
      </w:rPr>
      <w:t xml:space="preserve">                 </w:t>
    </w:r>
    <w:r w:rsidR="00F942E7">
      <w:rPr>
        <w:rFonts w:ascii="Book Antiqua" w:hAnsi="Book Antiqua"/>
        <w:smallCaps/>
        <w:sz w:val="48"/>
        <w:szCs w:val="48"/>
        <w:lang w:val="nl"/>
      </w:rPr>
      <w:t xml:space="preserve">Persinformatie </w:t>
    </w:r>
    <w:r w:rsidR="00F942E7">
      <w:rPr>
        <w:smallCaps/>
        <w:sz w:val="48"/>
        <w:szCs w:val="48"/>
        <w:lang w:val="nl"/>
      </w:rPr>
      <w:tab/>
    </w:r>
  </w:p>
  <w:p w:rsidR="00F942E7" w:rsidRDefault="00882F63" w:rsidP="00F942E7">
    <w:pPr>
      <w:pStyle w:val="Header"/>
      <w:tabs>
        <w:tab w:val="left" w:pos="1483"/>
      </w:tabs>
      <w:ind w:left="360"/>
      <w:rPr>
        <w:smallCaps/>
        <w:sz w:val="48"/>
        <w:szCs w:val="48"/>
        <w:lang w:val="nl"/>
      </w:rPr>
    </w:pPr>
    <w:r>
      <w:rPr>
        <w:smallCaps/>
        <w:sz w:val="48"/>
        <w:szCs w:val="48"/>
        <w:lang w:val="nl"/>
      </w:rPr>
      <w:t xml:space="preserve"> </w:t>
    </w:r>
  </w:p>
  <w:p w:rsidR="00F942E7" w:rsidRPr="00F942E7" w:rsidRDefault="00F942E7" w:rsidP="00F942E7">
    <w:pPr>
      <w:pStyle w:val="Header"/>
      <w:tabs>
        <w:tab w:val="left" w:pos="1483"/>
      </w:tabs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EAC1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8291D"/>
    <w:multiLevelType w:val="hybridMultilevel"/>
    <w:tmpl w:val="0CD6A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1DF5"/>
    <w:multiLevelType w:val="hybridMultilevel"/>
    <w:tmpl w:val="CB40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3AA5"/>
    <w:multiLevelType w:val="hybridMultilevel"/>
    <w:tmpl w:val="2004A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43CA"/>
    <w:multiLevelType w:val="hybridMultilevel"/>
    <w:tmpl w:val="DA9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55DC5"/>
    <w:multiLevelType w:val="hybridMultilevel"/>
    <w:tmpl w:val="3ED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05745"/>
    <w:multiLevelType w:val="hybridMultilevel"/>
    <w:tmpl w:val="7B4A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65B3B"/>
    <w:multiLevelType w:val="hybridMultilevel"/>
    <w:tmpl w:val="3E04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FB522C"/>
    <w:multiLevelType w:val="hybridMultilevel"/>
    <w:tmpl w:val="3FC252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14141"/>
    <w:multiLevelType w:val="hybridMultilevel"/>
    <w:tmpl w:val="5A303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5E45"/>
    <w:multiLevelType w:val="hybridMultilevel"/>
    <w:tmpl w:val="39B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A2AB9"/>
    <w:multiLevelType w:val="hybridMultilevel"/>
    <w:tmpl w:val="7EE20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64514"/>
    <w:multiLevelType w:val="hybridMultilevel"/>
    <w:tmpl w:val="84E6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8182C"/>
    <w:multiLevelType w:val="hybridMultilevel"/>
    <w:tmpl w:val="0A06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630CA"/>
    <w:multiLevelType w:val="multilevel"/>
    <w:tmpl w:val="0102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0205BE"/>
    <w:multiLevelType w:val="hybridMultilevel"/>
    <w:tmpl w:val="F4809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63F5A"/>
    <w:multiLevelType w:val="hybridMultilevel"/>
    <w:tmpl w:val="3C5E5812"/>
    <w:lvl w:ilvl="0" w:tplc="0413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10CC6"/>
    <w:multiLevelType w:val="hybridMultilevel"/>
    <w:tmpl w:val="7ED4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96A53"/>
    <w:multiLevelType w:val="multilevel"/>
    <w:tmpl w:val="75A6ED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620F24FF"/>
    <w:multiLevelType w:val="hybridMultilevel"/>
    <w:tmpl w:val="0016A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501A21"/>
    <w:multiLevelType w:val="multilevel"/>
    <w:tmpl w:val="233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9841B5"/>
    <w:multiLevelType w:val="hybridMultilevel"/>
    <w:tmpl w:val="4888E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5"/>
  </w:num>
  <w:num w:numId="5">
    <w:abstractNumId w:val="20"/>
  </w:num>
  <w:num w:numId="6">
    <w:abstractNumId w:val="10"/>
  </w:num>
  <w:num w:numId="7">
    <w:abstractNumId w:val="10"/>
  </w:num>
  <w:num w:numId="8">
    <w:abstractNumId w:val="0"/>
  </w:num>
  <w:num w:numId="9">
    <w:abstractNumId w:val="21"/>
  </w:num>
  <w:num w:numId="10">
    <w:abstractNumId w:val="14"/>
  </w:num>
  <w:num w:numId="11">
    <w:abstractNumId w:val="4"/>
  </w:num>
  <w:num w:numId="12">
    <w:abstractNumId w:val="19"/>
  </w:num>
  <w:num w:numId="13">
    <w:abstractNumId w:val="6"/>
  </w:num>
  <w:num w:numId="14">
    <w:abstractNumId w:val="15"/>
  </w:num>
  <w:num w:numId="15">
    <w:abstractNumId w:val="8"/>
  </w:num>
  <w:num w:numId="16">
    <w:abstractNumId w:val="13"/>
  </w:num>
  <w:num w:numId="17">
    <w:abstractNumId w:val="11"/>
  </w:num>
  <w:num w:numId="18">
    <w:abstractNumId w:val="18"/>
  </w:num>
  <w:num w:numId="19">
    <w:abstractNumId w:val="22"/>
  </w:num>
  <w:num w:numId="20">
    <w:abstractNumId w:val="17"/>
  </w:num>
  <w:num w:numId="21">
    <w:abstractNumId w:val="12"/>
  </w:num>
  <w:num w:numId="22">
    <w:abstractNumId w:val="1"/>
  </w:num>
  <w:num w:numId="23">
    <w:abstractNumId w:val="2"/>
  </w:num>
  <w:num w:numId="24">
    <w:abstractNumId w:val="9"/>
  </w:num>
  <w:num w:numId="25">
    <w:abstractNumId w:val="16"/>
  </w:num>
  <w:num w:numId="26">
    <w:abstractNumId w:val="23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E5"/>
    <w:rsid w:val="00003C43"/>
    <w:rsid w:val="00003CD5"/>
    <w:rsid w:val="000119D8"/>
    <w:rsid w:val="0001710E"/>
    <w:rsid w:val="00051A49"/>
    <w:rsid w:val="0008319C"/>
    <w:rsid w:val="000861CB"/>
    <w:rsid w:val="00094376"/>
    <w:rsid w:val="00094B74"/>
    <w:rsid w:val="000A3F58"/>
    <w:rsid w:val="000A4F73"/>
    <w:rsid w:val="000E3B31"/>
    <w:rsid w:val="00104CEC"/>
    <w:rsid w:val="00127042"/>
    <w:rsid w:val="00133835"/>
    <w:rsid w:val="00141239"/>
    <w:rsid w:val="0014205C"/>
    <w:rsid w:val="00152CFE"/>
    <w:rsid w:val="00161EF5"/>
    <w:rsid w:val="00166523"/>
    <w:rsid w:val="00175F10"/>
    <w:rsid w:val="001A1DDD"/>
    <w:rsid w:val="001B50CF"/>
    <w:rsid w:val="001D2269"/>
    <w:rsid w:val="00207ACB"/>
    <w:rsid w:val="00222480"/>
    <w:rsid w:val="00231967"/>
    <w:rsid w:val="00254569"/>
    <w:rsid w:val="00264220"/>
    <w:rsid w:val="002B5632"/>
    <w:rsid w:val="002D6858"/>
    <w:rsid w:val="002F717E"/>
    <w:rsid w:val="003123A3"/>
    <w:rsid w:val="003209B7"/>
    <w:rsid w:val="0032608D"/>
    <w:rsid w:val="003342BB"/>
    <w:rsid w:val="003505E9"/>
    <w:rsid w:val="003A475C"/>
    <w:rsid w:val="003A62FD"/>
    <w:rsid w:val="003B5247"/>
    <w:rsid w:val="003C1574"/>
    <w:rsid w:val="003D6996"/>
    <w:rsid w:val="003E3442"/>
    <w:rsid w:val="00422B7E"/>
    <w:rsid w:val="00435194"/>
    <w:rsid w:val="00435776"/>
    <w:rsid w:val="00490C5E"/>
    <w:rsid w:val="00495FEE"/>
    <w:rsid w:val="004C2AAE"/>
    <w:rsid w:val="004C5536"/>
    <w:rsid w:val="004E6A44"/>
    <w:rsid w:val="005116C9"/>
    <w:rsid w:val="0052305D"/>
    <w:rsid w:val="005534AA"/>
    <w:rsid w:val="005614E5"/>
    <w:rsid w:val="00584EDD"/>
    <w:rsid w:val="0058568A"/>
    <w:rsid w:val="005926DA"/>
    <w:rsid w:val="00596BD5"/>
    <w:rsid w:val="005A357F"/>
    <w:rsid w:val="005C0A21"/>
    <w:rsid w:val="005D06EF"/>
    <w:rsid w:val="005F4A8E"/>
    <w:rsid w:val="006240A1"/>
    <w:rsid w:val="006415C1"/>
    <w:rsid w:val="00645A78"/>
    <w:rsid w:val="00650C19"/>
    <w:rsid w:val="006527C6"/>
    <w:rsid w:val="006A1A09"/>
    <w:rsid w:val="006B18F4"/>
    <w:rsid w:val="006B32D7"/>
    <w:rsid w:val="006B7F1F"/>
    <w:rsid w:val="006C4071"/>
    <w:rsid w:val="006E25D0"/>
    <w:rsid w:val="00746537"/>
    <w:rsid w:val="0074720D"/>
    <w:rsid w:val="00761069"/>
    <w:rsid w:val="007619EB"/>
    <w:rsid w:val="00765E6C"/>
    <w:rsid w:val="00767607"/>
    <w:rsid w:val="007745BF"/>
    <w:rsid w:val="00781C7C"/>
    <w:rsid w:val="00796488"/>
    <w:rsid w:val="007C603C"/>
    <w:rsid w:val="007E25CD"/>
    <w:rsid w:val="007F60B9"/>
    <w:rsid w:val="008004C1"/>
    <w:rsid w:val="008149E2"/>
    <w:rsid w:val="00820863"/>
    <w:rsid w:val="00852411"/>
    <w:rsid w:val="00882F63"/>
    <w:rsid w:val="00891FC3"/>
    <w:rsid w:val="00897B60"/>
    <w:rsid w:val="008A0DC4"/>
    <w:rsid w:val="008A1DF4"/>
    <w:rsid w:val="008E1891"/>
    <w:rsid w:val="008F3A40"/>
    <w:rsid w:val="00911B03"/>
    <w:rsid w:val="009179EC"/>
    <w:rsid w:val="00920402"/>
    <w:rsid w:val="00946892"/>
    <w:rsid w:val="009A2497"/>
    <w:rsid w:val="009A40CF"/>
    <w:rsid w:val="009A44CD"/>
    <w:rsid w:val="009C7249"/>
    <w:rsid w:val="009E11F7"/>
    <w:rsid w:val="009E4190"/>
    <w:rsid w:val="009F0E7C"/>
    <w:rsid w:val="00A023C7"/>
    <w:rsid w:val="00A10BFE"/>
    <w:rsid w:val="00A328EA"/>
    <w:rsid w:val="00A6483B"/>
    <w:rsid w:val="00A916D8"/>
    <w:rsid w:val="00A94345"/>
    <w:rsid w:val="00A97E0D"/>
    <w:rsid w:val="00AA216E"/>
    <w:rsid w:val="00AB28A2"/>
    <w:rsid w:val="00AD1DF0"/>
    <w:rsid w:val="00AD214C"/>
    <w:rsid w:val="00AF7300"/>
    <w:rsid w:val="00B07E75"/>
    <w:rsid w:val="00B318DE"/>
    <w:rsid w:val="00B32BA6"/>
    <w:rsid w:val="00B43B38"/>
    <w:rsid w:val="00B44CE8"/>
    <w:rsid w:val="00B474DB"/>
    <w:rsid w:val="00B60074"/>
    <w:rsid w:val="00B6252C"/>
    <w:rsid w:val="00B76FD1"/>
    <w:rsid w:val="00B960EC"/>
    <w:rsid w:val="00BC6F97"/>
    <w:rsid w:val="00BD19ED"/>
    <w:rsid w:val="00BD6B21"/>
    <w:rsid w:val="00BF7C6C"/>
    <w:rsid w:val="00C061F9"/>
    <w:rsid w:val="00C15790"/>
    <w:rsid w:val="00C308F9"/>
    <w:rsid w:val="00C461D6"/>
    <w:rsid w:val="00C77E2C"/>
    <w:rsid w:val="00C94399"/>
    <w:rsid w:val="00CD46B9"/>
    <w:rsid w:val="00CE7B48"/>
    <w:rsid w:val="00CF0323"/>
    <w:rsid w:val="00CF50E3"/>
    <w:rsid w:val="00D01AC0"/>
    <w:rsid w:val="00D05B97"/>
    <w:rsid w:val="00D130D1"/>
    <w:rsid w:val="00D16E6C"/>
    <w:rsid w:val="00D36AB6"/>
    <w:rsid w:val="00D40170"/>
    <w:rsid w:val="00D416F6"/>
    <w:rsid w:val="00D653A6"/>
    <w:rsid w:val="00D72A3B"/>
    <w:rsid w:val="00D75AB8"/>
    <w:rsid w:val="00D762EB"/>
    <w:rsid w:val="00D82A07"/>
    <w:rsid w:val="00DA382E"/>
    <w:rsid w:val="00DA7CCC"/>
    <w:rsid w:val="00DC0FF4"/>
    <w:rsid w:val="00DD780A"/>
    <w:rsid w:val="00DE067A"/>
    <w:rsid w:val="00E47886"/>
    <w:rsid w:val="00E544F4"/>
    <w:rsid w:val="00E6058A"/>
    <w:rsid w:val="00E60828"/>
    <w:rsid w:val="00E745E4"/>
    <w:rsid w:val="00EB3175"/>
    <w:rsid w:val="00EC78E7"/>
    <w:rsid w:val="00F11D5E"/>
    <w:rsid w:val="00F178A8"/>
    <w:rsid w:val="00F31211"/>
    <w:rsid w:val="00F3740A"/>
    <w:rsid w:val="00F942E7"/>
    <w:rsid w:val="00FA3B50"/>
    <w:rsid w:val="00FC2F9D"/>
    <w:rsid w:val="00FD1F09"/>
    <w:rsid w:val="00FD417B"/>
    <w:rsid w:val="00FD43C5"/>
    <w:rsid w:val="00FE2383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Cs w:val="24"/>
      <w:lang w:val="en-GB" w:eastAsia="en-US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character" w:customStyle="1" w:styleId="BodyText2Char">
    <w:name w:val="Body Text 2 Char"/>
    <w:link w:val="BodyText2"/>
    <w:locked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1B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character" w:styleId="FollowedHyperlink">
    <w:name w:val="FollowedHyperlink"/>
    <w:uiPriority w:val="99"/>
    <w:rPr>
      <w:color w:val="606420"/>
      <w:u w:val="single"/>
    </w:rPr>
  </w:style>
  <w:style w:type="character" w:customStyle="1" w:styleId="boldblack">
    <w:name w:val="bold black"/>
    <w:rPr>
      <w:rFonts w:ascii="HelveticaNeueLTPro-BdEx" w:hAnsi="HelveticaNeueLTPro-BdEx"/>
      <w:b/>
      <w:color w:val="000000"/>
    </w:r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paragraph-indented">
    <w:name w:val="paragraph-indented"/>
    <w:basedOn w:val="Normal"/>
    <w:rsid w:val="00AE592F"/>
    <w:pPr>
      <w:spacing w:before="100" w:beforeAutospacing="1" w:after="100" w:afterAutospacing="1"/>
    </w:pPr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5322B"/>
    <w:pPr>
      <w:ind w:left="720"/>
    </w:pPr>
  </w:style>
  <w:style w:type="paragraph" w:styleId="Revision">
    <w:name w:val="Revision"/>
    <w:hidden/>
    <w:uiPriority w:val="99"/>
    <w:semiHidden/>
    <w:rsid w:val="0091785A"/>
    <w:rPr>
      <w:szCs w:val="24"/>
      <w:lang w:val="en-GB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NoSpacing">
    <w:name w:val="No Spacing"/>
    <w:uiPriority w:val="1"/>
    <w:qFormat/>
    <w:rsid w:val="005534AA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Cs w:val="24"/>
      <w:lang w:val="en-GB" w:eastAsia="en-US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character" w:customStyle="1" w:styleId="BodyText2Char">
    <w:name w:val="Body Text 2 Char"/>
    <w:link w:val="BodyText2"/>
    <w:locked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1B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character" w:styleId="FollowedHyperlink">
    <w:name w:val="FollowedHyperlink"/>
    <w:uiPriority w:val="99"/>
    <w:rPr>
      <w:color w:val="606420"/>
      <w:u w:val="single"/>
    </w:rPr>
  </w:style>
  <w:style w:type="character" w:customStyle="1" w:styleId="boldblack">
    <w:name w:val="bold black"/>
    <w:rPr>
      <w:rFonts w:ascii="HelveticaNeueLTPro-BdEx" w:hAnsi="HelveticaNeueLTPro-BdEx"/>
      <w:b/>
      <w:color w:val="000000"/>
    </w:r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paragraph-indented">
    <w:name w:val="paragraph-indented"/>
    <w:basedOn w:val="Normal"/>
    <w:rsid w:val="00AE592F"/>
    <w:pPr>
      <w:spacing w:before="100" w:beforeAutospacing="1" w:after="100" w:afterAutospacing="1"/>
    </w:pPr>
    <w:rPr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5322B"/>
    <w:pPr>
      <w:ind w:left="720"/>
    </w:pPr>
  </w:style>
  <w:style w:type="paragraph" w:styleId="Revision">
    <w:name w:val="Revision"/>
    <w:hidden/>
    <w:uiPriority w:val="99"/>
    <w:semiHidden/>
    <w:rsid w:val="0091785A"/>
    <w:rPr>
      <w:szCs w:val="24"/>
      <w:lang w:val="en-GB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NoSpacing">
    <w:name w:val="No Spacing"/>
    <w:uiPriority w:val="1"/>
    <w:qFormat/>
    <w:rsid w:val="005534AA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fordnederland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twitter.com/fordn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dmediacenter.n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svandepo@ford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orporate.ford.com" TargetMode="External"/><Relationship Id="rId14" Type="http://schemas.openxmlformats.org/officeDocument/2006/relationships/hyperlink" Target="http://www.youtube.com/fordnederland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PRFordNL" TargetMode="External"/><Relationship Id="rId2" Type="http://schemas.openxmlformats.org/officeDocument/2006/relationships/hyperlink" Target="http://www.facebook.com/FordNederland" TargetMode="External"/><Relationship Id="rId1" Type="http://schemas.openxmlformats.org/officeDocument/2006/relationships/hyperlink" Target="http://www.fordmediacenter.nl" TargetMode="External"/><Relationship Id="rId4" Type="http://schemas.openxmlformats.org/officeDocument/2006/relationships/hyperlink" Target="http://www.youtube.com/user/Fordnederland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PRFordNL" TargetMode="External"/><Relationship Id="rId2" Type="http://schemas.openxmlformats.org/officeDocument/2006/relationships/hyperlink" Target="http://www.facebook.com/FordNederland" TargetMode="External"/><Relationship Id="rId1" Type="http://schemas.openxmlformats.org/officeDocument/2006/relationships/hyperlink" Target="http://www.fordmediacenter.nl" TargetMode="External"/><Relationship Id="rId4" Type="http://schemas.openxmlformats.org/officeDocument/2006/relationships/hyperlink" Target="http://www.youtube.com/user/Fordneder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318B-9857-4303-B1CC-E93419F8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959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6674</CharactersWithSpaces>
  <SharedDoc>false</SharedDoc>
  <HLinks>
    <vt:vector size="84" baseType="variant"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http://www.twitter.com/fordnl</vt:lpwstr>
      </vt:variant>
      <vt:variant>
        <vt:lpwstr/>
      </vt:variant>
      <vt:variant>
        <vt:i4>5242958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http://www.youtube.com/fordnederland</vt:lpwstr>
      </vt:variant>
      <vt:variant>
        <vt:lpwstr/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http://www.facebook.com/fordnederland</vt:lpwstr>
      </vt:variant>
      <vt:variant>
        <vt:lpwstr/>
      </vt:variant>
      <vt:variant>
        <vt:i4>7667837</vt:i4>
      </vt:variant>
      <vt:variant>
        <vt:i4>6</vt:i4>
      </vt:variant>
      <vt:variant>
        <vt:i4>0</vt:i4>
      </vt:variant>
      <vt:variant>
        <vt:i4>5</vt:i4>
      </vt:variant>
      <vt:variant>
        <vt:lpwstr>http://www.fordmediacenter.nl/</vt:lpwstr>
      </vt:variant>
      <vt:variant>
        <vt:lpwstr/>
      </vt:variant>
      <vt:variant>
        <vt:i4>2162701</vt:i4>
      </vt:variant>
      <vt:variant>
        <vt:i4>3</vt:i4>
      </vt:variant>
      <vt:variant>
        <vt:i4>0</vt:i4>
      </vt:variant>
      <vt:variant>
        <vt:i4>5</vt:i4>
      </vt:variant>
      <vt:variant>
        <vt:lpwstr>mailto:svandepo@ford.com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983115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http://www.youtube.com/user/Fordnederland</vt:lpwstr>
      </vt:variant>
      <vt:variant>
        <vt:lpwstr/>
      </vt:variant>
      <vt:variant>
        <vt:i4>3407905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http://www.twitter.com/PRFordNL</vt:lpwstr>
      </vt:variant>
      <vt:variant>
        <vt:lpwstr/>
      </vt:variant>
      <vt:variant>
        <vt:i4>4456531</vt:i4>
      </vt:variant>
      <vt:variant>
        <vt:i4>20</vt:i4>
      </vt:variant>
      <vt:variant>
        <vt:i4>0</vt:i4>
      </vt:variant>
      <vt:variant>
        <vt:i4>5</vt:i4>
      </vt:variant>
      <vt:variant>
        <vt:lpwstr>http://www.facebook.com/FordNederland</vt:lpwstr>
      </vt:variant>
      <vt:variant>
        <vt:lpwstr/>
      </vt:variant>
      <vt:variant>
        <vt:i4>7667837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http://www.fordmediacenter.nl/</vt:lpwstr>
      </vt:variant>
      <vt:variant>
        <vt:lpwstr/>
      </vt:variant>
      <vt:variant>
        <vt:i4>983115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http://www.youtube.com/user/Fordnederland</vt:lpwstr>
      </vt:variant>
      <vt:variant>
        <vt:lpwstr/>
      </vt:variant>
      <vt:variant>
        <vt:i4>3407905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http://www.twitter.com/PRFordNL</vt:lpwstr>
      </vt:variant>
      <vt:variant>
        <vt:lpwstr/>
      </vt:variant>
      <vt:variant>
        <vt:i4>4456531</vt:i4>
      </vt:variant>
      <vt:variant>
        <vt:i4>8</vt:i4>
      </vt:variant>
      <vt:variant>
        <vt:i4>0</vt:i4>
      </vt:variant>
      <vt:variant>
        <vt:i4>5</vt:i4>
      </vt:variant>
      <vt:variant>
        <vt:lpwstr>http://www.facebook.com/FordNederland</vt:lpwstr>
      </vt:variant>
      <vt:variant>
        <vt:lpwstr/>
      </vt:variant>
      <vt:variant>
        <vt:i4>7667837</vt:i4>
      </vt:variant>
      <vt:variant>
        <vt:i4>5</vt:i4>
      </vt:variant>
      <vt:variant>
        <vt:i4>0</vt:i4>
      </vt:variant>
      <vt:variant>
        <vt:i4>5</vt:i4>
      </vt:variant>
      <vt:variant>
        <vt:lpwstr>http://www.fordmediacenter.nl/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Mills, Andy (A.)</dc:creator>
  <cp:lastModifiedBy>van Bergeijk, Laurens (L.C.)</cp:lastModifiedBy>
  <cp:revision>9</cp:revision>
  <cp:lastPrinted>2015-08-03T07:01:00Z</cp:lastPrinted>
  <dcterms:created xsi:type="dcterms:W3CDTF">2015-09-03T10:10:00Z</dcterms:created>
  <dcterms:modified xsi:type="dcterms:W3CDTF">2015-09-03T12:52:00Z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